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0EEB" w14:textId="3A65B743" w:rsidR="002D3F97" w:rsidRPr="0041140E" w:rsidRDefault="0041140E" w:rsidP="00261EEC">
      <w:pPr>
        <w:jc w:val="both"/>
        <w:rPr>
          <w:rFonts w:ascii="Grandview" w:hAnsi="Grandview"/>
          <w:b/>
          <w:bCs/>
          <w:sz w:val="26"/>
          <w:szCs w:val="26"/>
        </w:rPr>
      </w:pPr>
      <w:r w:rsidRPr="003B6B34">
        <w:rPr>
          <w:rFonts w:ascii="Grandview" w:hAnsi="Grandview"/>
          <w:b/>
          <w:bCs/>
          <w:sz w:val="26"/>
          <w:szCs w:val="26"/>
        </w:rPr>
        <w:t>Present:</w:t>
      </w:r>
      <w:r w:rsidRPr="003B6B34">
        <w:rPr>
          <w:rFonts w:ascii="Grandview" w:hAnsi="Grandview"/>
          <w:sz w:val="26"/>
          <w:szCs w:val="26"/>
        </w:rPr>
        <w:t xml:space="preserve"> J. Alan, S. Barman, N. Beauchamp, </w:t>
      </w:r>
      <w:r w:rsidR="002158FC">
        <w:rPr>
          <w:rFonts w:ascii="Grandview" w:hAnsi="Grandview"/>
          <w:sz w:val="26"/>
          <w:szCs w:val="26"/>
        </w:rPr>
        <w:t xml:space="preserve">S. Chamoun, </w:t>
      </w:r>
      <w:r w:rsidRPr="003B6B34">
        <w:rPr>
          <w:rFonts w:ascii="Grandview" w:hAnsi="Grandview"/>
          <w:sz w:val="26"/>
          <w:szCs w:val="26"/>
        </w:rPr>
        <w:t xml:space="preserve">d. de Simone, </w:t>
      </w:r>
      <w:r>
        <w:rPr>
          <w:rFonts w:ascii="Grandview" w:hAnsi="Grandview"/>
          <w:sz w:val="26"/>
          <w:szCs w:val="26"/>
        </w:rPr>
        <w:t>A. Hakim</w:t>
      </w:r>
      <w:r w:rsidRPr="003B6B34">
        <w:rPr>
          <w:rFonts w:ascii="Grandview" w:hAnsi="Grandview"/>
          <w:sz w:val="26"/>
          <w:szCs w:val="26"/>
        </w:rPr>
        <w:t xml:space="preserve">, </w:t>
      </w:r>
      <w:r w:rsidR="002158FC">
        <w:rPr>
          <w:rFonts w:ascii="Grandview" w:hAnsi="Grandview"/>
          <w:sz w:val="26"/>
          <w:szCs w:val="26"/>
        </w:rPr>
        <w:t xml:space="preserve">E. </w:t>
      </w:r>
      <w:proofErr w:type="spellStart"/>
      <w:r w:rsidR="002158FC">
        <w:rPr>
          <w:rFonts w:ascii="Grandview" w:hAnsi="Grandview"/>
          <w:sz w:val="26"/>
          <w:szCs w:val="26"/>
        </w:rPr>
        <w:t>Hoyumpa</w:t>
      </w:r>
      <w:proofErr w:type="spellEnd"/>
      <w:r w:rsidR="002158FC">
        <w:rPr>
          <w:rFonts w:ascii="Grandview" w:hAnsi="Grandview"/>
          <w:sz w:val="26"/>
          <w:szCs w:val="26"/>
        </w:rPr>
        <w:t xml:space="preserve">, </w:t>
      </w:r>
      <w:r w:rsidRPr="003B6B34">
        <w:rPr>
          <w:rFonts w:ascii="Grandview" w:hAnsi="Grandview"/>
          <w:sz w:val="26"/>
          <w:szCs w:val="26"/>
        </w:rPr>
        <w:t>H. Jeffrey, T. Jeitschko</w:t>
      </w:r>
      <w:r>
        <w:rPr>
          <w:rFonts w:ascii="Grandview" w:hAnsi="Grandview"/>
          <w:sz w:val="26"/>
          <w:szCs w:val="26"/>
        </w:rPr>
        <w:t>,</w:t>
      </w:r>
      <w:r w:rsidR="002158FC">
        <w:rPr>
          <w:rFonts w:ascii="Grandview" w:hAnsi="Grandview"/>
          <w:sz w:val="26"/>
          <w:szCs w:val="26"/>
        </w:rPr>
        <w:t xml:space="preserve"> C. Le,</w:t>
      </w:r>
      <w:r>
        <w:rPr>
          <w:rFonts w:ascii="Grandview" w:hAnsi="Grandview"/>
          <w:sz w:val="26"/>
          <w:szCs w:val="26"/>
        </w:rPr>
        <w:t xml:space="preserve"> </w:t>
      </w:r>
      <w:r w:rsidRPr="003B6B34">
        <w:rPr>
          <w:rFonts w:ascii="Grandview" w:hAnsi="Grandview"/>
          <w:sz w:val="26"/>
          <w:szCs w:val="26"/>
        </w:rPr>
        <w:t xml:space="preserve">J. Lipton, R. Malouin, T. Silvestri, </w:t>
      </w:r>
      <w:r>
        <w:rPr>
          <w:rFonts w:ascii="Grandview" w:hAnsi="Grandview"/>
          <w:sz w:val="26"/>
          <w:szCs w:val="26"/>
        </w:rPr>
        <w:t xml:space="preserve">T. Smith, J. St. Charles, </w:t>
      </w:r>
      <w:r w:rsidR="002158FC">
        <w:rPr>
          <w:rFonts w:ascii="Grandview" w:hAnsi="Grandview"/>
          <w:sz w:val="26"/>
          <w:szCs w:val="26"/>
        </w:rPr>
        <w:br/>
      </w:r>
      <w:r w:rsidRPr="003B6B34">
        <w:rPr>
          <w:rFonts w:ascii="Grandview" w:hAnsi="Grandview"/>
          <w:sz w:val="26"/>
          <w:szCs w:val="26"/>
        </w:rPr>
        <w:t xml:space="preserve">A. </w:t>
      </w:r>
      <w:proofErr w:type="spellStart"/>
      <w:r w:rsidRPr="003B6B34">
        <w:rPr>
          <w:rFonts w:ascii="Grandview" w:hAnsi="Grandview"/>
          <w:sz w:val="26"/>
          <w:szCs w:val="26"/>
        </w:rPr>
        <w:t>Tessmer</w:t>
      </w:r>
      <w:proofErr w:type="spellEnd"/>
      <w:r w:rsidRPr="003B6B34">
        <w:rPr>
          <w:rFonts w:ascii="Grandview" w:hAnsi="Grandview"/>
          <w:sz w:val="26"/>
          <w:szCs w:val="26"/>
        </w:rPr>
        <w:t xml:space="preserve">, </w:t>
      </w:r>
      <w:r>
        <w:rPr>
          <w:rFonts w:ascii="Grandview" w:hAnsi="Grandview"/>
          <w:sz w:val="26"/>
          <w:szCs w:val="26"/>
        </w:rPr>
        <w:t xml:space="preserve">V. </w:t>
      </w:r>
      <w:proofErr w:type="spellStart"/>
      <w:r>
        <w:rPr>
          <w:rFonts w:ascii="Grandview" w:hAnsi="Grandview"/>
          <w:sz w:val="26"/>
          <w:szCs w:val="26"/>
        </w:rPr>
        <w:t>Wensloff</w:t>
      </w:r>
      <w:proofErr w:type="spellEnd"/>
      <w:r>
        <w:rPr>
          <w:rFonts w:ascii="Grandview" w:hAnsi="Grandview"/>
          <w:sz w:val="26"/>
          <w:szCs w:val="26"/>
        </w:rPr>
        <w:t>, A. Wilson</w:t>
      </w:r>
    </w:p>
    <w:p w14:paraId="0B044449" w14:textId="6BD9CDD7" w:rsidR="002D3F97" w:rsidRPr="002D454D" w:rsidRDefault="002D3F97" w:rsidP="002D3F97">
      <w:pPr>
        <w:rPr>
          <w:rFonts w:ascii="Grandview" w:hAnsi="Grandview"/>
          <w:sz w:val="26"/>
          <w:szCs w:val="26"/>
        </w:rPr>
      </w:pPr>
      <w:r w:rsidRPr="003B6B34">
        <w:rPr>
          <w:rFonts w:ascii="Grandview" w:hAnsi="Grandview"/>
          <w:b/>
          <w:bCs/>
          <w:sz w:val="26"/>
          <w:szCs w:val="26"/>
        </w:rPr>
        <w:t>Absent:</w:t>
      </w:r>
      <w:r w:rsidR="002D454D">
        <w:rPr>
          <w:rFonts w:ascii="Grandview" w:hAnsi="Grandview"/>
          <w:b/>
          <w:bCs/>
          <w:sz w:val="26"/>
          <w:szCs w:val="26"/>
        </w:rPr>
        <w:t xml:space="preserve"> </w:t>
      </w:r>
      <w:r w:rsidR="002D454D">
        <w:rPr>
          <w:rFonts w:ascii="Grandview" w:hAnsi="Grandview"/>
          <w:sz w:val="26"/>
          <w:szCs w:val="26"/>
        </w:rPr>
        <w:t>T. Woodruff</w:t>
      </w:r>
    </w:p>
    <w:p w14:paraId="497D2E5B" w14:textId="77777777" w:rsidR="00EC067C" w:rsidRPr="003B6B34" w:rsidRDefault="005B757A" w:rsidP="00793519">
      <w:pPr>
        <w:pStyle w:val="Heading2"/>
        <w:rPr>
          <w:rFonts w:ascii="Grandview" w:hAnsi="Grandview"/>
          <w:sz w:val="26"/>
          <w:szCs w:val="26"/>
        </w:rPr>
      </w:pPr>
      <w:r w:rsidRPr="003B6B34">
        <w:rPr>
          <w:rStyle w:val="Heading2Char"/>
          <w:rFonts w:ascii="Grandview" w:hAnsi="Grandview"/>
          <w:b/>
          <w:bCs/>
          <w:sz w:val="26"/>
          <w:szCs w:val="26"/>
        </w:rPr>
        <w:t>Approval</w:t>
      </w:r>
      <w:r w:rsidRPr="003B6B34">
        <w:rPr>
          <w:rFonts w:ascii="Grandview" w:hAnsi="Grandview"/>
          <w:sz w:val="26"/>
          <w:szCs w:val="26"/>
        </w:rPr>
        <w:t xml:space="preserve"> of Agenda and Minutes</w:t>
      </w:r>
    </w:p>
    <w:p w14:paraId="12552F84" w14:textId="045A2725" w:rsidR="002B134E" w:rsidRDefault="00760EF6" w:rsidP="0086201A">
      <w:pPr>
        <w:pStyle w:val="Minutes"/>
        <w:rPr>
          <w:szCs w:val="26"/>
        </w:rPr>
      </w:pPr>
      <w:r w:rsidRPr="003B6B34">
        <w:rPr>
          <w:szCs w:val="26"/>
        </w:rPr>
        <w:t>The Steering Committee of Michigan State University held a regular meeting on Tuesday,</w:t>
      </w:r>
      <w:r w:rsidR="0095767F" w:rsidRPr="003B6B34">
        <w:rPr>
          <w:szCs w:val="26"/>
        </w:rPr>
        <w:t xml:space="preserve"> </w:t>
      </w:r>
      <w:r w:rsidR="007D0829">
        <w:rPr>
          <w:szCs w:val="26"/>
        </w:rPr>
        <w:t>November</w:t>
      </w:r>
      <w:r w:rsidR="002158FC">
        <w:rPr>
          <w:szCs w:val="26"/>
        </w:rPr>
        <w:t xml:space="preserve"> </w:t>
      </w:r>
      <w:r w:rsidR="007D0829">
        <w:rPr>
          <w:szCs w:val="26"/>
        </w:rPr>
        <w:t>7</w:t>
      </w:r>
      <w:r w:rsidR="002158FC">
        <w:rPr>
          <w:szCs w:val="26"/>
        </w:rPr>
        <w:t>,</w:t>
      </w:r>
      <w:r w:rsidR="00DE03A6" w:rsidRPr="003B6B34">
        <w:rPr>
          <w:szCs w:val="26"/>
        </w:rPr>
        <w:t xml:space="preserve"> 2023 </w:t>
      </w:r>
      <w:r w:rsidRPr="003B6B34">
        <w:rPr>
          <w:rStyle w:val="MinutesChar"/>
          <w:szCs w:val="26"/>
        </w:rPr>
        <w:t>at</w:t>
      </w:r>
      <w:r w:rsidRPr="003B6B34">
        <w:rPr>
          <w:szCs w:val="26"/>
        </w:rPr>
        <w:t xml:space="preserve"> 3:15 p.m. via </w:t>
      </w:r>
      <w:r w:rsidR="0086201A">
        <w:rPr>
          <w:szCs w:val="26"/>
        </w:rPr>
        <w:t>Zoom</w:t>
      </w:r>
      <w:r w:rsidR="004039A2">
        <w:rPr>
          <w:szCs w:val="26"/>
        </w:rPr>
        <w:t xml:space="preserve"> with Chairperson Jack Lipton presiding</w:t>
      </w:r>
      <w:r w:rsidRPr="003B6B34">
        <w:rPr>
          <w:szCs w:val="26"/>
        </w:rPr>
        <w:t xml:space="preserve">. The agenda was </w:t>
      </w:r>
      <w:r w:rsidR="007E5A93">
        <w:rPr>
          <w:szCs w:val="26"/>
        </w:rPr>
        <w:t>approved as presented</w:t>
      </w:r>
      <w:r w:rsidR="00992246">
        <w:rPr>
          <w:szCs w:val="26"/>
        </w:rPr>
        <w:t>.</w:t>
      </w:r>
      <w:r w:rsidR="0060670C" w:rsidRPr="003B6B34">
        <w:rPr>
          <w:szCs w:val="26"/>
        </w:rPr>
        <w:t xml:space="preserve"> </w:t>
      </w:r>
      <w:r w:rsidRPr="003B6B34">
        <w:rPr>
          <w:szCs w:val="26"/>
        </w:rPr>
        <w:t xml:space="preserve">The draft minutes of the </w:t>
      </w:r>
      <w:r w:rsidR="007D0829">
        <w:rPr>
          <w:szCs w:val="26"/>
        </w:rPr>
        <w:t>October</w:t>
      </w:r>
      <w:r w:rsidR="002158FC" w:rsidRPr="002158FC">
        <w:rPr>
          <w:szCs w:val="26"/>
        </w:rPr>
        <w:t xml:space="preserve"> </w:t>
      </w:r>
      <w:r w:rsidR="007D0829">
        <w:rPr>
          <w:szCs w:val="26"/>
        </w:rPr>
        <w:t>3</w:t>
      </w:r>
      <w:r w:rsidR="002158FC" w:rsidRPr="002158FC">
        <w:rPr>
          <w:szCs w:val="26"/>
        </w:rPr>
        <w:t xml:space="preserve">, </w:t>
      </w:r>
      <w:r w:rsidR="002158FC">
        <w:rPr>
          <w:szCs w:val="26"/>
        </w:rPr>
        <w:t xml:space="preserve">2023 </w:t>
      </w:r>
      <w:r w:rsidRPr="003B6B34">
        <w:rPr>
          <w:szCs w:val="26"/>
        </w:rPr>
        <w:t>meeting were approved as presented.</w:t>
      </w:r>
    </w:p>
    <w:p w14:paraId="003A653F" w14:textId="59099C9F" w:rsidR="00F04806" w:rsidRPr="003B6B34" w:rsidRDefault="00F04806" w:rsidP="00F04806">
      <w:pPr>
        <w:pStyle w:val="Heading2"/>
        <w:rPr>
          <w:rFonts w:ascii="Grandview" w:hAnsi="Grandview"/>
          <w:sz w:val="26"/>
          <w:szCs w:val="26"/>
        </w:rPr>
      </w:pPr>
      <w:r>
        <w:rPr>
          <w:rStyle w:val="Heading2Char"/>
          <w:rFonts w:ascii="Grandview" w:hAnsi="Grandview"/>
          <w:b/>
          <w:bCs/>
          <w:sz w:val="26"/>
          <w:szCs w:val="26"/>
        </w:rPr>
        <w:t>Remarks</w:t>
      </w:r>
      <w:r w:rsidR="00D86DEE">
        <w:rPr>
          <w:rStyle w:val="FootnoteReference"/>
          <w:rFonts w:ascii="Grandview" w:hAnsi="Grandview"/>
          <w:sz w:val="26"/>
          <w:szCs w:val="26"/>
        </w:rPr>
        <w:footnoteReference w:id="2"/>
      </w:r>
    </w:p>
    <w:p w14:paraId="07E06F8A" w14:textId="1C7D4A95" w:rsidR="00F04806" w:rsidRPr="003B6B34" w:rsidRDefault="00F04806" w:rsidP="0086201A">
      <w:pPr>
        <w:pStyle w:val="Minutes"/>
        <w:rPr>
          <w:rFonts w:eastAsia="Calibri" w:cstheme="majorBidi"/>
          <w:b/>
          <w:bCs/>
          <w:szCs w:val="26"/>
        </w:rPr>
      </w:pPr>
      <w:r>
        <w:rPr>
          <w:szCs w:val="26"/>
        </w:rPr>
        <w:t>Chairperson Jack</w:t>
      </w:r>
      <w:r w:rsidR="00E12835">
        <w:rPr>
          <w:szCs w:val="26"/>
        </w:rPr>
        <w:t xml:space="preserve"> </w:t>
      </w:r>
      <w:r>
        <w:rPr>
          <w:szCs w:val="26"/>
        </w:rPr>
        <w:t>Lipton</w:t>
      </w:r>
      <w:r w:rsidR="00FF05B5">
        <w:rPr>
          <w:szCs w:val="26"/>
        </w:rPr>
        <w:t xml:space="preserve"> gave remarks.</w:t>
      </w:r>
    </w:p>
    <w:p w14:paraId="0A8582DC" w14:textId="11E148DB" w:rsidR="002158FC" w:rsidRPr="003B6B34" w:rsidRDefault="002158FC" w:rsidP="002158FC">
      <w:pPr>
        <w:pStyle w:val="Heading2"/>
        <w:rPr>
          <w:rFonts w:ascii="Grandview" w:hAnsi="Grandview"/>
          <w:b w:val="0"/>
          <w:bCs w:val="0"/>
          <w:sz w:val="26"/>
          <w:szCs w:val="26"/>
        </w:rPr>
      </w:pPr>
      <w:r>
        <w:rPr>
          <w:rFonts w:ascii="Grandview" w:hAnsi="Grandview"/>
          <w:sz w:val="26"/>
          <w:szCs w:val="26"/>
        </w:rPr>
        <w:t>Reports</w:t>
      </w:r>
    </w:p>
    <w:p w14:paraId="3EF9E0FA" w14:textId="43EC6278" w:rsidR="002158FC" w:rsidRPr="003B6B34" w:rsidRDefault="002158FC" w:rsidP="00F04806">
      <w:pPr>
        <w:pStyle w:val="Minutes"/>
        <w:rPr>
          <w:b/>
          <w:bCs/>
        </w:rPr>
      </w:pPr>
      <w:r>
        <w:t xml:space="preserve">The committee heard oral reports from the </w:t>
      </w:r>
      <w:r w:rsidR="00F04806">
        <w:t>University Committee on Academic Governance, University Committee on Curriculum, University Committee on Faculty Affairs, University Committee on Faculty Tenure, University Committee on Graduate Studies, University Committee on the Libraries, University Committee on Student Life and Engagement, University Committee on Undergraduate Education, Associated Students of Michigan State University, Council of Graduate Students</w:t>
      </w:r>
      <w:r w:rsidR="00894842">
        <w:t>,</w:t>
      </w:r>
      <w:r w:rsidR="00F04806">
        <w:t xml:space="preserve"> and </w:t>
      </w:r>
      <w:r w:rsidR="00894842">
        <w:t>s</w:t>
      </w:r>
      <w:r w:rsidR="007A1DB6">
        <w:t>ecretary f</w:t>
      </w:r>
      <w:r w:rsidR="00894842">
        <w:t>or</w:t>
      </w:r>
      <w:r w:rsidR="007A1DB6">
        <w:t xml:space="preserve"> </w:t>
      </w:r>
      <w:r w:rsidR="00894842">
        <w:t>a</w:t>
      </w:r>
      <w:r w:rsidR="00F04806">
        <w:t xml:space="preserve">cademic </w:t>
      </w:r>
      <w:r w:rsidR="00894842">
        <w:t>g</w:t>
      </w:r>
      <w:r w:rsidR="00F04806">
        <w:t>overnance</w:t>
      </w:r>
      <w:r w:rsidR="00894842">
        <w:t>.</w:t>
      </w:r>
    </w:p>
    <w:p w14:paraId="5484C78C" w14:textId="1E86E4AB" w:rsidR="000F49CC" w:rsidRPr="003B6B34" w:rsidRDefault="00F04806" w:rsidP="00793519">
      <w:pPr>
        <w:pStyle w:val="Heading2"/>
        <w:rPr>
          <w:rFonts w:ascii="Grandview" w:hAnsi="Grandview"/>
          <w:b w:val="0"/>
          <w:bCs w:val="0"/>
          <w:sz w:val="26"/>
          <w:szCs w:val="26"/>
        </w:rPr>
      </w:pPr>
      <w:r>
        <w:rPr>
          <w:rFonts w:ascii="Grandview" w:hAnsi="Grandview"/>
          <w:sz w:val="26"/>
          <w:szCs w:val="26"/>
        </w:rPr>
        <w:t>Proposed Pregnancy, Childbirth and Pregnancy-Related Conditions for Student and Employees Policy</w:t>
      </w:r>
    </w:p>
    <w:p w14:paraId="44F92F7F" w14:textId="13F71F85" w:rsidR="00737132" w:rsidRPr="003B6B34" w:rsidRDefault="00083E09" w:rsidP="6D52C9AE">
      <w:pPr>
        <w:pStyle w:val="Minutes"/>
      </w:pPr>
      <w:r>
        <w:t>Following discussion</w:t>
      </w:r>
      <w:r w:rsidR="002F32CC">
        <w:t xml:space="preserve"> and by consent</w:t>
      </w:r>
      <w:r>
        <w:t>, the</w:t>
      </w:r>
      <w:r w:rsidR="00F04806">
        <w:t xml:space="preserve"> committee </w:t>
      </w:r>
      <w:r w:rsidR="00FD6E42">
        <w:t xml:space="preserve">tentatively referred the </w:t>
      </w:r>
      <w:hyperlink r:id="rId11" w:history="1">
        <w:r w:rsidR="00FD6E42" w:rsidRPr="002D5E97">
          <w:rPr>
            <w:rStyle w:val="Hyperlink"/>
            <w:sz w:val="26"/>
          </w:rPr>
          <w:t>proposed Pregnancy, Childbirth, and Pregnancy-Related Conditions for Students and Employees</w:t>
        </w:r>
        <w:r w:rsidR="00F04806" w:rsidRPr="002D5E97">
          <w:rPr>
            <w:rStyle w:val="Hyperlink"/>
            <w:sz w:val="26"/>
          </w:rPr>
          <w:t xml:space="preserve"> </w:t>
        </w:r>
        <w:r w:rsidR="00FD6E42" w:rsidRPr="002D5E97">
          <w:rPr>
            <w:rStyle w:val="Hyperlink"/>
            <w:sz w:val="26"/>
          </w:rPr>
          <w:t>Policy</w:t>
        </w:r>
      </w:hyperlink>
      <w:r w:rsidR="00FD6E42">
        <w:t xml:space="preserve"> to </w:t>
      </w:r>
      <w:r w:rsidR="002D5E97">
        <w:t>UCFA, UCGS, UCSLE, and UCUE with the</w:t>
      </w:r>
      <w:r w:rsidR="00FD6E42">
        <w:t xml:space="preserve"> expectation that the chairpersons of those committees meet amongst themselves and determine the appropriate level of review for each committee</w:t>
      </w:r>
      <w:r w:rsidR="001138C8">
        <w:t>; the Steering Committee referred the item to University Council pending standing committee action.</w:t>
      </w:r>
    </w:p>
    <w:p w14:paraId="4632F06D" w14:textId="3A053D39" w:rsidR="0029677A" w:rsidRPr="003B6B34" w:rsidRDefault="00F04806" w:rsidP="0029677A">
      <w:pPr>
        <w:pStyle w:val="Heading2"/>
        <w:rPr>
          <w:rFonts w:ascii="Grandview" w:hAnsi="Grandview"/>
          <w:sz w:val="26"/>
          <w:szCs w:val="26"/>
        </w:rPr>
      </w:pPr>
      <w:r>
        <w:rPr>
          <w:rFonts w:ascii="Grandview" w:hAnsi="Grandview"/>
          <w:sz w:val="26"/>
          <w:szCs w:val="26"/>
        </w:rPr>
        <w:t>Proposed Ad Hoc Committee on Free Speech</w:t>
      </w:r>
    </w:p>
    <w:p w14:paraId="6FDCBFBD" w14:textId="778C4AAF" w:rsidR="001C45D4" w:rsidRPr="00C2083D" w:rsidRDefault="007A1DB6" w:rsidP="00401991">
      <w:pPr>
        <w:pStyle w:val="Minutes"/>
        <w:tabs>
          <w:tab w:val="left" w:pos="0"/>
        </w:tabs>
        <w:rPr>
          <w:spacing w:val="-3"/>
          <w:szCs w:val="26"/>
        </w:rPr>
      </w:pPr>
      <w:r>
        <w:t xml:space="preserve">Secretary of Academic Governance Tyler Silvestri introduced the </w:t>
      </w:r>
      <w:hyperlink r:id="rId12" w:history="1">
        <w:r w:rsidR="00877337" w:rsidRPr="00303FEE">
          <w:rPr>
            <w:rStyle w:val="Hyperlink"/>
            <w:sz w:val="26"/>
          </w:rPr>
          <w:t>proposal</w:t>
        </w:r>
      </w:hyperlink>
      <w:r>
        <w:t xml:space="preserve">, explaining the request </w:t>
      </w:r>
      <w:r w:rsidR="00877337">
        <w:t xml:space="preserve">from a faculty senator </w:t>
      </w:r>
      <w:r>
        <w:t xml:space="preserve">and </w:t>
      </w:r>
      <w:r w:rsidR="00877337">
        <w:t>t</w:t>
      </w:r>
      <w:r>
        <w:t>he Steering Committee</w:t>
      </w:r>
      <w:r w:rsidR="00877337">
        <w:t>’s role</w:t>
      </w:r>
      <w:r>
        <w:t xml:space="preserve"> in suggesting the composition, method of selecting members, function, and procedures of </w:t>
      </w:r>
      <w:r w:rsidR="00877337">
        <w:t>a</w:t>
      </w:r>
      <w:r>
        <w:t xml:space="preserve">d </w:t>
      </w:r>
      <w:r w:rsidR="00877337">
        <w:t>h</w:t>
      </w:r>
      <w:r>
        <w:t xml:space="preserve">oc </w:t>
      </w:r>
      <w:r w:rsidR="00877337">
        <w:t>c</w:t>
      </w:r>
      <w:r>
        <w:t>ommittee</w:t>
      </w:r>
      <w:r w:rsidR="00877337">
        <w:t>s</w:t>
      </w:r>
      <w:r>
        <w:t xml:space="preserve"> </w:t>
      </w:r>
      <w:r w:rsidR="00877337">
        <w:t xml:space="preserve">pursuant to section </w:t>
      </w:r>
      <w:r w:rsidR="00477A79">
        <w:t>5.4.2</w:t>
      </w:r>
      <w:r w:rsidR="00B96745">
        <w:rPr>
          <w:spacing w:val="-3"/>
          <w:szCs w:val="26"/>
        </w:rPr>
        <w:t>.</w:t>
      </w:r>
      <w:r w:rsidR="00477A79">
        <w:rPr>
          <w:spacing w:val="-3"/>
          <w:szCs w:val="26"/>
        </w:rPr>
        <w:t xml:space="preserve"> of the </w:t>
      </w:r>
      <w:r w:rsidR="00477A79">
        <w:rPr>
          <w:i/>
          <w:iCs/>
          <w:spacing w:val="-3"/>
          <w:szCs w:val="26"/>
        </w:rPr>
        <w:t>Bylaws for Academic Governance</w:t>
      </w:r>
      <w:r w:rsidR="00477A79">
        <w:rPr>
          <w:spacing w:val="-3"/>
          <w:szCs w:val="26"/>
        </w:rPr>
        <w:t>. Following discussion, the</w:t>
      </w:r>
      <w:r w:rsidR="00515AFE">
        <w:rPr>
          <w:spacing w:val="-3"/>
          <w:szCs w:val="26"/>
        </w:rPr>
        <w:t xml:space="preserve"> </w:t>
      </w:r>
      <w:r w:rsidR="00515AFE">
        <w:rPr>
          <w:spacing w:val="-3"/>
          <w:szCs w:val="26"/>
        </w:rPr>
        <w:lastRenderedPageBreak/>
        <w:t xml:space="preserve">Steering Committee </w:t>
      </w:r>
      <w:r w:rsidR="00C2727C">
        <w:rPr>
          <w:spacing w:val="-3"/>
          <w:szCs w:val="26"/>
        </w:rPr>
        <w:t xml:space="preserve">agreed by consent to let University Council vote on whether to have an ad hoc committee on </w:t>
      </w:r>
      <w:r w:rsidR="002479BA">
        <w:rPr>
          <w:spacing w:val="-3"/>
          <w:szCs w:val="26"/>
        </w:rPr>
        <w:t>the</w:t>
      </w:r>
      <w:r w:rsidR="00C2727C">
        <w:rPr>
          <w:spacing w:val="-3"/>
          <w:szCs w:val="26"/>
        </w:rPr>
        <w:t xml:space="preserve"> issue at all before </w:t>
      </w:r>
      <w:r w:rsidR="001C4A11">
        <w:rPr>
          <w:spacing w:val="-3"/>
          <w:szCs w:val="26"/>
        </w:rPr>
        <w:t xml:space="preserve">recommending the associated logistics. </w:t>
      </w:r>
    </w:p>
    <w:p w14:paraId="4369F258" w14:textId="719178CA" w:rsidR="00DF0D94" w:rsidRPr="003B6B34" w:rsidRDefault="00F04806" w:rsidP="004759CC">
      <w:pPr>
        <w:pStyle w:val="Heading2"/>
        <w:ind w:right="360"/>
        <w:rPr>
          <w:rFonts w:ascii="Grandview" w:hAnsi="Grandview"/>
          <w:sz w:val="26"/>
          <w:szCs w:val="26"/>
        </w:rPr>
      </w:pPr>
      <w:r>
        <w:rPr>
          <w:rFonts w:ascii="Grandview" w:hAnsi="Grandview"/>
          <w:sz w:val="26"/>
          <w:szCs w:val="26"/>
        </w:rPr>
        <w:t>Posthumous Degrees Policy</w:t>
      </w:r>
    </w:p>
    <w:p w14:paraId="4CAB752E" w14:textId="3BBE5241" w:rsidR="00464779" w:rsidRDefault="00BF4B93" w:rsidP="00F37463">
      <w:pPr>
        <w:pStyle w:val="Minutes"/>
        <w:ind w:right="360"/>
        <w:rPr>
          <w:szCs w:val="26"/>
        </w:rPr>
      </w:pPr>
      <w:r>
        <w:rPr>
          <w:szCs w:val="26"/>
        </w:rPr>
        <w:t>Following discussion</w:t>
      </w:r>
      <w:r w:rsidR="001C4A11">
        <w:rPr>
          <w:szCs w:val="26"/>
        </w:rPr>
        <w:t>,</w:t>
      </w:r>
      <w:r>
        <w:rPr>
          <w:szCs w:val="26"/>
        </w:rPr>
        <w:t xml:space="preserve"> </w:t>
      </w:r>
      <w:r w:rsidR="005A3296">
        <w:rPr>
          <w:szCs w:val="26"/>
        </w:rPr>
        <w:t xml:space="preserve">the committee </w:t>
      </w:r>
      <w:r w:rsidR="001C4A11">
        <w:rPr>
          <w:szCs w:val="26"/>
        </w:rPr>
        <w:t>agreed by consent to refer</w:t>
      </w:r>
      <w:r w:rsidR="005A3296">
        <w:rPr>
          <w:szCs w:val="26"/>
        </w:rPr>
        <w:t xml:space="preserve"> </w:t>
      </w:r>
      <w:hyperlink r:id="rId13" w:history="1">
        <w:r w:rsidR="005A3296" w:rsidRPr="007815D9">
          <w:rPr>
            <w:rStyle w:val="Hyperlink"/>
            <w:sz w:val="26"/>
            <w:szCs w:val="26"/>
          </w:rPr>
          <w:t>a proposed policy on the granting of posthumous degrees</w:t>
        </w:r>
      </w:hyperlink>
      <w:r w:rsidR="005A3296">
        <w:rPr>
          <w:szCs w:val="26"/>
        </w:rPr>
        <w:t xml:space="preserve"> to </w:t>
      </w:r>
      <w:r w:rsidR="007815D9">
        <w:rPr>
          <w:szCs w:val="26"/>
        </w:rPr>
        <w:t>UCGS and UCUE.</w:t>
      </w:r>
    </w:p>
    <w:p w14:paraId="2E9479AD" w14:textId="33640071" w:rsidR="007E5A93" w:rsidRPr="003B6B34" w:rsidRDefault="00C11B4D" w:rsidP="007E5A93">
      <w:pPr>
        <w:pStyle w:val="Heading2"/>
        <w:ind w:right="360"/>
        <w:rPr>
          <w:rFonts w:ascii="Grandview" w:hAnsi="Grandview"/>
          <w:sz w:val="26"/>
          <w:szCs w:val="26"/>
        </w:rPr>
      </w:pPr>
      <w:r>
        <w:rPr>
          <w:rFonts w:ascii="Grandview" w:hAnsi="Grandview"/>
          <w:sz w:val="26"/>
          <w:szCs w:val="26"/>
        </w:rPr>
        <w:t>Develop Faculty Senate and University Council Agendas</w:t>
      </w:r>
    </w:p>
    <w:p w14:paraId="77FF08A1" w14:textId="77F7849D" w:rsidR="00D02153" w:rsidRDefault="00B26002" w:rsidP="007E5A93">
      <w:pPr>
        <w:pStyle w:val="Minutes"/>
        <w:ind w:right="360"/>
        <w:rPr>
          <w:szCs w:val="26"/>
        </w:rPr>
      </w:pPr>
      <w:r>
        <w:rPr>
          <w:szCs w:val="26"/>
        </w:rPr>
        <w:t>By consent, the committee developed agendas for Faculty Senate and University Council with the following new business:</w:t>
      </w:r>
    </w:p>
    <w:p w14:paraId="6FA96127" w14:textId="0E2DF3CF" w:rsidR="00D02153" w:rsidRDefault="00696C9E" w:rsidP="00696C9E">
      <w:pPr>
        <w:pStyle w:val="Minutes"/>
        <w:ind w:right="360" w:firstLine="0"/>
        <w:rPr>
          <w:i/>
          <w:iCs/>
          <w:szCs w:val="26"/>
        </w:rPr>
      </w:pPr>
      <w:r>
        <w:rPr>
          <w:i/>
          <w:iCs/>
          <w:szCs w:val="26"/>
        </w:rPr>
        <w:t xml:space="preserve">Faculty Senate – </w:t>
      </w:r>
      <w:r w:rsidR="004755E9">
        <w:rPr>
          <w:i/>
          <w:iCs/>
          <w:szCs w:val="26"/>
        </w:rPr>
        <w:t>November 21</w:t>
      </w:r>
      <w:r>
        <w:rPr>
          <w:i/>
          <w:iCs/>
          <w:szCs w:val="26"/>
        </w:rPr>
        <w:t>, 2023</w:t>
      </w:r>
    </w:p>
    <w:p w14:paraId="64C89E8C" w14:textId="5D8130AF" w:rsidR="00696C9E" w:rsidRPr="00755E90" w:rsidRDefault="004755E9" w:rsidP="00FD0A58">
      <w:pPr>
        <w:pStyle w:val="Minutes"/>
        <w:numPr>
          <w:ilvl w:val="0"/>
          <w:numId w:val="30"/>
        </w:numPr>
        <w:ind w:left="720" w:right="360"/>
        <w:rPr>
          <w:i/>
          <w:iCs/>
          <w:szCs w:val="26"/>
        </w:rPr>
      </w:pPr>
      <w:r>
        <w:rPr>
          <w:szCs w:val="26"/>
        </w:rPr>
        <w:t xml:space="preserve">Faculty Recruitment, Hiring, Retention, Promotion, and Tenure | Interim Provost Thomas Jeitschko, Vice President and Chief Diversity Officer Jabbar Bennett, and Assistant Provost Kara </w:t>
      </w:r>
      <w:proofErr w:type="spellStart"/>
      <w:r>
        <w:rPr>
          <w:szCs w:val="26"/>
        </w:rPr>
        <w:t>Yermak</w:t>
      </w:r>
      <w:proofErr w:type="spellEnd"/>
      <w:r w:rsidR="00141CE8">
        <w:rPr>
          <w:rStyle w:val="FootnoteReference"/>
          <w:szCs w:val="26"/>
        </w:rPr>
        <w:footnoteReference w:id="3"/>
      </w:r>
    </w:p>
    <w:p w14:paraId="1B0044E7" w14:textId="7478F8EC" w:rsidR="00755E90" w:rsidRPr="00B02B11" w:rsidRDefault="004755E9" w:rsidP="00FD0A58">
      <w:pPr>
        <w:pStyle w:val="Minutes"/>
        <w:numPr>
          <w:ilvl w:val="0"/>
          <w:numId w:val="30"/>
        </w:numPr>
        <w:ind w:left="720" w:right="360"/>
        <w:rPr>
          <w:i/>
          <w:iCs/>
          <w:szCs w:val="26"/>
        </w:rPr>
      </w:pPr>
      <w:r>
        <w:rPr>
          <w:szCs w:val="26"/>
        </w:rPr>
        <w:t xml:space="preserve">Creation of PA Medicine </w:t>
      </w:r>
      <w:r w:rsidR="00141CE8">
        <w:rPr>
          <w:szCs w:val="26"/>
        </w:rPr>
        <w:t>Department</w:t>
      </w:r>
    </w:p>
    <w:p w14:paraId="01032A40" w14:textId="626EBBC3" w:rsidR="00B02B11" w:rsidRDefault="00B02B11" w:rsidP="00B02B11">
      <w:pPr>
        <w:pStyle w:val="Minutes"/>
        <w:ind w:right="360"/>
        <w:rPr>
          <w:i/>
          <w:iCs/>
          <w:szCs w:val="26"/>
        </w:rPr>
      </w:pPr>
      <w:r>
        <w:rPr>
          <w:i/>
          <w:iCs/>
          <w:szCs w:val="26"/>
        </w:rPr>
        <w:t>University Council –</w:t>
      </w:r>
      <w:r w:rsidR="004755E9">
        <w:rPr>
          <w:i/>
          <w:iCs/>
          <w:szCs w:val="26"/>
        </w:rPr>
        <w:t xml:space="preserve"> November 28</w:t>
      </w:r>
      <w:r>
        <w:rPr>
          <w:i/>
          <w:iCs/>
          <w:szCs w:val="26"/>
        </w:rPr>
        <w:t>, 2023</w:t>
      </w:r>
    </w:p>
    <w:p w14:paraId="110CB1F3" w14:textId="23F241E1" w:rsidR="007E5A93" w:rsidRPr="004755E9" w:rsidRDefault="004755E9" w:rsidP="00FD0A58">
      <w:pPr>
        <w:pStyle w:val="Minutes"/>
        <w:numPr>
          <w:ilvl w:val="0"/>
          <w:numId w:val="31"/>
        </w:numPr>
        <w:ind w:left="720" w:right="360"/>
        <w:rPr>
          <w:i/>
          <w:iCs/>
          <w:szCs w:val="26"/>
        </w:rPr>
      </w:pPr>
      <w:r>
        <w:rPr>
          <w:szCs w:val="26"/>
        </w:rPr>
        <w:t>Ad Hoc Committee on Free Speech | Senator Mark Worden</w:t>
      </w:r>
    </w:p>
    <w:p w14:paraId="74841F6A" w14:textId="657BE807" w:rsidR="004755E9" w:rsidRPr="004755E9" w:rsidRDefault="004755E9" w:rsidP="00FD0A58">
      <w:pPr>
        <w:pStyle w:val="Minutes"/>
        <w:numPr>
          <w:ilvl w:val="0"/>
          <w:numId w:val="31"/>
        </w:numPr>
        <w:ind w:left="720" w:right="360"/>
        <w:rPr>
          <w:i/>
          <w:iCs/>
          <w:szCs w:val="26"/>
        </w:rPr>
      </w:pPr>
      <w:r>
        <w:rPr>
          <w:szCs w:val="26"/>
        </w:rPr>
        <w:t>Modified Operations Policy Revisions</w:t>
      </w:r>
    </w:p>
    <w:p w14:paraId="25A6A34F" w14:textId="29AEFABB" w:rsidR="004755E9" w:rsidRPr="00212605" w:rsidRDefault="004755E9" w:rsidP="00FD0A58">
      <w:pPr>
        <w:pStyle w:val="Minutes"/>
        <w:numPr>
          <w:ilvl w:val="0"/>
          <w:numId w:val="31"/>
        </w:numPr>
        <w:ind w:left="720" w:right="360"/>
        <w:rPr>
          <w:i/>
          <w:iCs/>
          <w:szCs w:val="26"/>
        </w:rPr>
      </w:pPr>
      <w:r>
        <w:rPr>
          <w:szCs w:val="26"/>
        </w:rPr>
        <w:t>Proposed Revisions to the General Student Regulations &amp; Student Rights and Responsibilities Document</w:t>
      </w:r>
    </w:p>
    <w:p w14:paraId="46EEFAB1" w14:textId="46C361E5" w:rsidR="00FA7E8C" w:rsidRPr="003B6B34" w:rsidRDefault="009432F8" w:rsidP="009432F8">
      <w:pPr>
        <w:pStyle w:val="Heading2"/>
        <w:rPr>
          <w:rFonts w:ascii="Grandview" w:hAnsi="Grandview"/>
          <w:sz w:val="26"/>
          <w:szCs w:val="26"/>
        </w:rPr>
      </w:pPr>
      <w:r w:rsidRPr="003B6B34">
        <w:rPr>
          <w:rFonts w:ascii="Grandview" w:hAnsi="Grandview"/>
          <w:sz w:val="26"/>
          <w:szCs w:val="26"/>
        </w:rPr>
        <w:t xml:space="preserve">Adjournment </w:t>
      </w:r>
    </w:p>
    <w:p w14:paraId="1EFE9E18" w14:textId="48077C30" w:rsidR="004D37F2" w:rsidRDefault="00141CE8" w:rsidP="008D4C40">
      <w:pPr>
        <w:pStyle w:val="Minutes"/>
        <w:ind w:firstLine="270"/>
        <w:rPr>
          <w:szCs w:val="26"/>
        </w:rPr>
      </w:pPr>
      <w:r w:rsidRPr="00B33860">
        <w:rPr>
          <w:noProof/>
          <w:szCs w:val="26"/>
        </w:rPr>
        <w:drawing>
          <wp:anchor distT="0" distB="0" distL="114300" distR="114300" simplePos="0" relativeHeight="251659264" behindDoc="0" locked="0" layoutInCell="1" allowOverlap="1" wp14:anchorId="66DC4668" wp14:editId="15D5E32B">
            <wp:simplePos x="0" y="0"/>
            <wp:positionH relativeFrom="column">
              <wp:posOffset>-104775</wp:posOffset>
            </wp:positionH>
            <wp:positionV relativeFrom="paragraph">
              <wp:posOffset>290195</wp:posOffset>
            </wp:positionV>
            <wp:extent cx="1891030" cy="471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AFAFA"/>
                        </a:clrFrom>
                        <a:clrTo>
                          <a:srgbClr val="FAFAFA">
                            <a:alpha val="0"/>
                          </a:srgbClr>
                        </a:clrTo>
                      </a:clrChange>
                      <a:extLst>
                        <a:ext uri="{BEBA8EAE-BF5A-486C-A8C5-ECC9F3942E4B}">
                          <a14:imgProps xmlns:a14="http://schemas.microsoft.com/office/drawing/2010/main">
                            <a14:imgLayer r:embed="rId15">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03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7F2" w:rsidRPr="003B6B34">
        <w:rPr>
          <w:szCs w:val="26"/>
        </w:rPr>
        <w:t>The meeting adjourned at 4:</w:t>
      </w:r>
      <w:r w:rsidR="00A46513">
        <w:rPr>
          <w:szCs w:val="26"/>
        </w:rPr>
        <w:t>14</w:t>
      </w:r>
      <w:r w:rsidR="004D37F2" w:rsidRPr="003B6B34">
        <w:rPr>
          <w:szCs w:val="26"/>
        </w:rPr>
        <w:t xml:space="preserve"> p.m. </w:t>
      </w:r>
    </w:p>
    <w:p w14:paraId="36D43ED5" w14:textId="69AA5EE6" w:rsidR="00553995" w:rsidRPr="003B6B34" w:rsidRDefault="00553995" w:rsidP="00CC36D6">
      <w:pPr>
        <w:spacing w:after="120" w:line="20" w:lineRule="atLeast"/>
        <w:ind w:right="360"/>
        <w:contextualSpacing/>
        <w:rPr>
          <w:rFonts w:ascii="Grandview" w:hAnsi="Grandview"/>
          <w:sz w:val="26"/>
          <w:szCs w:val="26"/>
        </w:rPr>
      </w:pPr>
    </w:p>
    <w:p w14:paraId="2903C142" w14:textId="15347AD8" w:rsidR="004D37F2" w:rsidRPr="00D675A9" w:rsidRDefault="004D37F2" w:rsidP="00CC36D6">
      <w:pPr>
        <w:spacing w:after="0" w:line="20" w:lineRule="atLeast"/>
        <w:ind w:right="360"/>
        <w:contextualSpacing/>
        <w:rPr>
          <w:rFonts w:ascii="Century" w:hAnsi="Century" w:cstheme="majorHAnsi"/>
          <w:sz w:val="26"/>
          <w:szCs w:val="26"/>
        </w:rPr>
      </w:pPr>
      <w:r w:rsidRPr="00D675A9">
        <w:rPr>
          <w:rFonts w:ascii="Century" w:hAnsi="Century" w:cstheme="majorHAnsi"/>
          <w:sz w:val="26"/>
          <w:szCs w:val="26"/>
        </w:rPr>
        <w:t>____________________</w:t>
      </w:r>
    </w:p>
    <w:p w14:paraId="43994B8D" w14:textId="5CAD6A59" w:rsidR="005B014E" w:rsidRPr="003B6B34" w:rsidRDefault="004D37F2" w:rsidP="00CC36D6">
      <w:pPr>
        <w:spacing w:after="0" w:line="20" w:lineRule="atLeast"/>
        <w:ind w:right="360"/>
        <w:contextualSpacing/>
        <w:rPr>
          <w:rFonts w:ascii="Grandview" w:hAnsi="Grandview" w:cstheme="majorHAnsi"/>
          <w:sz w:val="26"/>
          <w:szCs w:val="26"/>
        </w:rPr>
      </w:pPr>
      <w:r w:rsidRPr="003B6B34">
        <w:rPr>
          <w:rFonts w:ascii="Grandview" w:hAnsi="Grandview" w:cstheme="majorHAnsi"/>
          <w:sz w:val="26"/>
          <w:szCs w:val="26"/>
        </w:rPr>
        <w:t>Tyler Silvestri</w:t>
      </w:r>
      <w:r w:rsidRPr="003B6B34">
        <w:rPr>
          <w:rFonts w:ascii="Grandview" w:hAnsi="Grandview" w:cstheme="majorHAnsi"/>
          <w:sz w:val="26"/>
          <w:szCs w:val="26"/>
        </w:rPr>
        <w:br/>
        <w:t>Secretary for Academic Governance</w:t>
      </w:r>
    </w:p>
    <w:p w14:paraId="72061261" w14:textId="2B5014C3" w:rsidR="0086201A" w:rsidRDefault="0086201A" w:rsidP="00CC36D6">
      <w:pPr>
        <w:spacing w:after="0" w:line="20" w:lineRule="atLeast"/>
        <w:ind w:right="360"/>
        <w:contextualSpacing/>
        <w:jc w:val="both"/>
        <w:rPr>
          <w:rFonts w:ascii="Grandview" w:hAnsi="Grandview" w:cstheme="majorHAnsi"/>
          <w:b/>
          <w:sz w:val="26"/>
          <w:szCs w:val="26"/>
        </w:rPr>
      </w:pPr>
    </w:p>
    <w:p w14:paraId="4D271819" w14:textId="59505419" w:rsidR="00BC51D4" w:rsidRDefault="004D37F2" w:rsidP="00CC36D6">
      <w:pPr>
        <w:spacing w:after="0" w:line="20" w:lineRule="atLeast"/>
        <w:ind w:right="360"/>
        <w:contextualSpacing/>
        <w:jc w:val="both"/>
        <w:rPr>
          <w:rFonts w:ascii="Grandview" w:hAnsi="Grandview" w:cstheme="majorHAnsi"/>
          <w:b/>
          <w:sz w:val="26"/>
          <w:szCs w:val="26"/>
        </w:rPr>
      </w:pPr>
      <w:r w:rsidRPr="003B6B34">
        <w:rPr>
          <w:rFonts w:ascii="Grandview" w:hAnsi="Grandview" w:cstheme="majorHAnsi"/>
          <w:b/>
          <w:sz w:val="26"/>
          <w:szCs w:val="26"/>
        </w:rPr>
        <w:t>Approved:</w:t>
      </w:r>
    </w:p>
    <w:p w14:paraId="55688C3E" w14:textId="4408A63A" w:rsidR="0086201A" w:rsidRPr="003B6B34" w:rsidRDefault="0086201A" w:rsidP="00CC36D6">
      <w:pPr>
        <w:spacing w:after="0" w:line="20" w:lineRule="atLeast"/>
        <w:ind w:right="360"/>
        <w:contextualSpacing/>
        <w:jc w:val="both"/>
        <w:rPr>
          <w:rFonts w:ascii="Grandview" w:hAnsi="Grandview"/>
          <w:bCs/>
          <w:sz w:val="26"/>
          <w:szCs w:val="26"/>
        </w:rPr>
      </w:pPr>
    </w:p>
    <w:sectPr w:rsidR="0086201A" w:rsidRPr="003B6B34" w:rsidSect="00750940">
      <w:headerReference w:type="default" r:id="rId16"/>
      <w:footerReference w:type="default" r:id="rId17"/>
      <w:headerReference w:type="first" r:id="rId18"/>
      <w:footerReference w:type="first" r:id="rId19"/>
      <w:pgSz w:w="12240" w:h="15840"/>
      <w:pgMar w:top="720" w:right="720" w:bottom="360" w:left="720" w:header="20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8093" w14:textId="77777777" w:rsidR="00936AAB" w:rsidRDefault="00936AAB" w:rsidP="004D25CB">
      <w:pPr>
        <w:spacing w:after="0" w:line="240" w:lineRule="auto"/>
      </w:pPr>
      <w:r>
        <w:separator/>
      </w:r>
    </w:p>
  </w:endnote>
  <w:endnote w:type="continuationSeparator" w:id="0">
    <w:p w14:paraId="19C680A0" w14:textId="77777777" w:rsidR="00936AAB" w:rsidRDefault="00936AAB" w:rsidP="004D25CB">
      <w:pPr>
        <w:spacing w:after="0" w:line="240" w:lineRule="auto"/>
      </w:pPr>
      <w:r>
        <w:continuationSeparator/>
      </w:r>
    </w:p>
  </w:endnote>
  <w:endnote w:type="continuationNotice" w:id="1">
    <w:p w14:paraId="35D21856" w14:textId="77777777" w:rsidR="00936AAB" w:rsidRDefault="00936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andview">
    <w:altName w:val="Grandview"/>
    <w:charset w:val="00"/>
    <w:family w:val="swiss"/>
    <w:pitch w:val="variable"/>
    <w:sig w:usb0="A00002C7" w:usb1="00000002" w:usb2="00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D192" w14:textId="758C9596" w:rsidR="5180FA76" w:rsidRPr="00CC36D6" w:rsidRDefault="00673AA4" w:rsidP="00AA26A1">
    <w:pPr>
      <w:pStyle w:val="Footer"/>
      <w:jc w:val="center"/>
      <w:rPr>
        <w:rFonts w:ascii="Grandview" w:hAnsi="Grandview"/>
        <w:sz w:val="26"/>
        <w:szCs w:val="26"/>
      </w:rPr>
    </w:pPr>
    <w:r w:rsidRPr="00CC36D6">
      <w:rPr>
        <w:rFonts w:ascii="Grandview" w:hAnsi="Grandview"/>
        <w:sz w:val="26"/>
        <w:szCs w:val="26"/>
      </w:rPr>
      <w:br/>
    </w:r>
    <w:r w:rsidR="00AA26A1" w:rsidRPr="00CC36D6">
      <w:rPr>
        <w:rFonts w:ascii="Grandview" w:hAnsi="Grandview"/>
        <w:sz w:val="26"/>
        <w:szCs w:val="26"/>
      </w:rPr>
      <w:fldChar w:fldCharType="begin"/>
    </w:r>
    <w:r w:rsidR="00AA26A1" w:rsidRPr="00CC36D6">
      <w:rPr>
        <w:rFonts w:ascii="Grandview" w:hAnsi="Grandview"/>
        <w:sz w:val="26"/>
        <w:szCs w:val="26"/>
      </w:rPr>
      <w:instrText xml:space="preserve"> PAGE   \* MERGEFORMAT </w:instrText>
    </w:r>
    <w:r w:rsidR="00AA26A1" w:rsidRPr="00CC36D6">
      <w:rPr>
        <w:rFonts w:ascii="Grandview" w:hAnsi="Grandview"/>
        <w:sz w:val="26"/>
        <w:szCs w:val="26"/>
      </w:rPr>
      <w:fldChar w:fldCharType="separate"/>
    </w:r>
    <w:r w:rsidR="00AA26A1" w:rsidRPr="00CC36D6">
      <w:rPr>
        <w:rFonts w:ascii="Grandview" w:hAnsi="Grandview"/>
        <w:noProof/>
        <w:sz w:val="26"/>
        <w:szCs w:val="26"/>
      </w:rPr>
      <w:t>1</w:t>
    </w:r>
    <w:r w:rsidR="00AA26A1" w:rsidRPr="00CC36D6">
      <w:rPr>
        <w:rFonts w:ascii="Grandview" w:hAnsi="Grandview"/>
        <w:noProof/>
        <w:sz w:val="26"/>
        <w:szCs w:val="26"/>
      </w:rPr>
      <w:fldChar w:fldCharType="end"/>
    </w:r>
    <w:r w:rsidR="00AA26A1" w:rsidRPr="00CC36D6">
      <w:rPr>
        <w:rFonts w:ascii="Grandview" w:hAnsi="Grandview"/>
        <w:noProof/>
        <w:sz w:val="26"/>
        <w:szCs w:val="26"/>
      </w:rPr>
      <w:t xml:space="preserve"> of</w:t>
    </w:r>
    <w:r w:rsidR="00517387" w:rsidRPr="00CC36D6">
      <w:rPr>
        <w:rFonts w:ascii="Grandview" w:hAnsi="Grandview"/>
        <w:noProof/>
        <w:sz w:val="26"/>
        <w:szCs w:val="26"/>
      </w:rPr>
      <w:t xml:space="preserve"> </w:t>
    </w:r>
    <w:r w:rsidR="00C23F34" w:rsidRPr="00CC36D6">
      <w:rPr>
        <w:rFonts w:ascii="Grandview" w:hAnsi="Grandview"/>
        <w:noProof/>
        <w:sz w:val="26"/>
        <w:szCs w:val="26"/>
      </w:rPr>
      <w:fldChar w:fldCharType="begin"/>
    </w:r>
    <w:r w:rsidR="00C23F34" w:rsidRPr="00CC36D6">
      <w:rPr>
        <w:rFonts w:ascii="Grandview" w:hAnsi="Grandview"/>
        <w:noProof/>
        <w:sz w:val="26"/>
        <w:szCs w:val="26"/>
      </w:rPr>
      <w:instrText xml:space="preserve"> NUMPAGES  \* Arabic  \* MERGEFORMAT </w:instrText>
    </w:r>
    <w:r w:rsidR="00C23F34" w:rsidRPr="00CC36D6">
      <w:rPr>
        <w:rFonts w:ascii="Grandview" w:hAnsi="Grandview"/>
        <w:noProof/>
        <w:sz w:val="26"/>
        <w:szCs w:val="26"/>
      </w:rPr>
      <w:fldChar w:fldCharType="separate"/>
    </w:r>
    <w:r w:rsidR="00C23F34" w:rsidRPr="00CC36D6">
      <w:rPr>
        <w:rFonts w:ascii="Grandview" w:hAnsi="Grandview"/>
        <w:noProof/>
        <w:sz w:val="26"/>
        <w:szCs w:val="26"/>
      </w:rPr>
      <w:t>3</w:t>
    </w:r>
    <w:r w:rsidR="00C23F34" w:rsidRPr="00CC36D6">
      <w:rPr>
        <w:rFonts w:ascii="Grandview" w:hAnsi="Grandview"/>
        <w:noProof/>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D2E9" w14:textId="79022F43" w:rsidR="00E315F7" w:rsidRPr="00E315F7" w:rsidRDefault="00E315F7" w:rsidP="00E315F7">
    <w:pPr>
      <w:pStyle w:val="Footer"/>
      <w:jc w:val="center"/>
      <w:rPr>
        <w:rFonts w:ascii="Century Schoolbook" w:hAnsi="Century Schoolbook"/>
        <w:sz w:val="26"/>
        <w:szCs w:val="26"/>
      </w:rPr>
    </w:pPr>
    <w:r>
      <w:rPr>
        <w:rFonts w:ascii="Century Schoolbook" w:hAnsi="Century Schoolbook"/>
        <w:sz w:val="26"/>
        <w:szCs w:val="26"/>
      </w:rPr>
      <w:br/>
    </w:r>
    <w:r w:rsidRPr="00AA26A1">
      <w:rPr>
        <w:rFonts w:ascii="Century Schoolbook" w:hAnsi="Century Schoolbook"/>
        <w:sz w:val="26"/>
        <w:szCs w:val="26"/>
      </w:rPr>
      <w:fldChar w:fldCharType="begin"/>
    </w:r>
    <w:r w:rsidRPr="00AA26A1">
      <w:rPr>
        <w:rFonts w:ascii="Century Schoolbook" w:hAnsi="Century Schoolbook"/>
        <w:sz w:val="26"/>
        <w:szCs w:val="26"/>
      </w:rPr>
      <w:instrText xml:space="preserve"> PAGE   \* MERGEFORMAT </w:instrText>
    </w:r>
    <w:r w:rsidRPr="00AA26A1">
      <w:rPr>
        <w:rFonts w:ascii="Century Schoolbook" w:hAnsi="Century Schoolbook"/>
        <w:sz w:val="26"/>
        <w:szCs w:val="26"/>
      </w:rPr>
      <w:fldChar w:fldCharType="separate"/>
    </w:r>
    <w:r>
      <w:rPr>
        <w:rFonts w:ascii="Century Schoolbook" w:hAnsi="Century Schoolbook"/>
        <w:sz w:val="26"/>
        <w:szCs w:val="26"/>
      </w:rPr>
      <w:t>2</w:t>
    </w:r>
    <w:r w:rsidRPr="00AA26A1">
      <w:rPr>
        <w:rFonts w:ascii="Century Schoolbook" w:hAnsi="Century Schoolbook"/>
        <w:noProof/>
        <w:sz w:val="26"/>
        <w:szCs w:val="26"/>
      </w:rPr>
      <w:fldChar w:fldCharType="end"/>
    </w:r>
    <w:r w:rsidRPr="00AA26A1">
      <w:rPr>
        <w:rFonts w:ascii="Century Schoolbook" w:hAnsi="Century Schoolbook"/>
        <w:noProof/>
        <w:sz w:val="26"/>
        <w:szCs w:val="26"/>
      </w:rPr>
      <w:t xml:space="preserve"> of</w:t>
    </w:r>
    <w:r>
      <w:rPr>
        <w:rFonts w:ascii="Century Schoolbook" w:hAnsi="Century Schoolbook"/>
        <w:noProof/>
        <w:sz w:val="26"/>
        <w:szCs w:val="26"/>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753E" w14:textId="77777777" w:rsidR="00936AAB" w:rsidRDefault="00936AAB" w:rsidP="004D25CB">
      <w:pPr>
        <w:spacing w:after="0" w:line="240" w:lineRule="auto"/>
      </w:pPr>
      <w:r>
        <w:separator/>
      </w:r>
    </w:p>
  </w:footnote>
  <w:footnote w:type="continuationSeparator" w:id="0">
    <w:p w14:paraId="058FCC62" w14:textId="77777777" w:rsidR="00936AAB" w:rsidRDefault="00936AAB" w:rsidP="004D25CB">
      <w:pPr>
        <w:spacing w:after="0" w:line="240" w:lineRule="auto"/>
      </w:pPr>
      <w:r>
        <w:continuationSeparator/>
      </w:r>
    </w:p>
  </w:footnote>
  <w:footnote w:type="continuationNotice" w:id="1">
    <w:p w14:paraId="3FDED7F2" w14:textId="77777777" w:rsidR="00936AAB" w:rsidRDefault="00936AAB">
      <w:pPr>
        <w:spacing w:after="0" w:line="240" w:lineRule="auto"/>
      </w:pPr>
    </w:p>
  </w:footnote>
  <w:footnote w:id="2">
    <w:p w14:paraId="60CA7300" w14:textId="75B6F93C" w:rsidR="00D86DEE" w:rsidRPr="00B834C4" w:rsidRDefault="00D86DEE">
      <w:pPr>
        <w:pStyle w:val="FootnoteText"/>
      </w:pPr>
      <w:r w:rsidRPr="00B834C4">
        <w:rPr>
          <w:rStyle w:val="FootnoteReference"/>
        </w:rPr>
        <w:footnoteRef/>
      </w:r>
      <w:r w:rsidRPr="00B834C4">
        <w:t xml:space="preserve"> A recording of </w:t>
      </w:r>
      <w:r w:rsidR="0032475B" w:rsidRPr="00B834C4">
        <w:t xml:space="preserve">Chairperson Lipton’s remarks (as well as the rest of the meeting) is available at </w:t>
      </w:r>
      <w:hyperlink r:id="rId1" w:history="1">
        <w:r w:rsidR="0032475B" w:rsidRPr="00B834C4">
          <w:rPr>
            <w:rStyle w:val="Hyperlink"/>
          </w:rPr>
          <w:t>https://mediaspace.msu.edu/media/The+Steering+Committee+%7C+November+7%2C+2023/1_vzqhdqv8</w:t>
        </w:r>
      </w:hyperlink>
      <w:r w:rsidR="0032475B" w:rsidRPr="00B834C4">
        <w:t xml:space="preserve">. </w:t>
      </w:r>
    </w:p>
  </w:footnote>
  <w:footnote w:id="3">
    <w:p w14:paraId="40359B51" w14:textId="66779BAB" w:rsidR="00141CE8" w:rsidRDefault="00141CE8">
      <w:pPr>
        <w:pStyle w:val="FootnoteText"/>
      </w:pPr>
      <w:r>
        <w:rPr>
          <w:rStyle w:val="FootnoteReference"/>
        </w:rPr>
        <w:footnoteRef/>
      </w:r>
      <w:r>
        <w:t xml:space="preserve"> Secretary’s note: This presentation did not actually happen due to scheduling issues. </w:t>
      </w:r>
      <w:r w:rsidR="00196336">
        <w:t>Instead, Vice President and Chief Safety Officer Marlon Lynch gave a presentation titled, “</w:t>
      </w:r>
      <w:r w:rsidR="00196336">
        <w:t>Alcohol-Related Incidents at 2023 MSU Home Football Games</w:t>
      </w:r>
      <w:r w:rsidR="001963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BC2" w14:textId="44F8EDFC" w:rsidR="00421897" w:rsidRPr="00750940" w:rsidRDefault="00750940" w:rsidP="00750940">
    <w:pPr>
      <w:pStyle w:val="Header"/>
    </w:pPr>
    <w:r>
      <w:rPr>
        <w:noProof/>
      </w:rPr>
      <mc:AlternateContent>
        <mc:Choice Requires="wps">
          <w:drawing>
            <wp:anchor distT="0" distB="0" distL="114300" distR="114300" simplePos="0" relativeHeight="251658245" behindDoc="0" locked="0" layoutInCell="1" allowOverlap="1" wp14:anchorId="4916BCCC" wp14:editId="11898750">
              <wp:simplePos x="0" y="0"/>
              <wp:positionH relativeFrom="column">
                <wp:posOffset>29688</wp:posOffset>
              </wp:positionH>
              <wp:positionV relativeFrom="paragraph">
                <wp:posOffset>-983277</wp:posOffset>
              </wp:positionV>
              <wp:extent cx="3611880" cy="890649"/>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90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1BBA3" w14:textId="03829AA4" w:rsidR="00750940" w:rsidRPr="003B6B34" w:rsidRDefault="00750940" w:rsidP="00750940">
                          <w:pPr>
                            <w:rPr>
                              <w:rFonts w:ascii="Grandview" w:hAnsi="Grandview"/>
                              <w:sz w:val="14"/>
                              <w:szCs w:val="14"/>
                            </w:rPr>
                          </w:pPr>
                          <w:r w:rsidRPr="003B6B34">
                            <w:rPr>
                              <w:rFonts w:ascii="Grandview" w:hAnsi="Grandview" w:cs="Arial Black"/>
                              <w:b/>
                              <w:bCs/>
                              <w:color w:val="FFFFFF" w:themeColor="background1"/>
                              <w:kern w:val="24"/>
                              <w:sz w:val="40"/>
                              <w:szCs w:val="40"/>
                            </w:rPr>
                            <w:t>The Steering Committee</w:t>
                          </w:r>
                          <w:r w:rsidRPr="003B6B34">
                            <w:rPr>
                              <w:rFonts w:ascii="Grandview" w:hAnsi="Grandview" w:cs="Arial Black"/>
                              <w:b/>
                              <w:bCs/>
                              <w:color w:val="FFFFFF" w:themeColor="background1"/>
                              <w:kern w:val="24"/>
                              <w:sz w:val="40"/>
                              <w:szCs w:val="40"/>
                            </w:rPr>
                            <w:br/>
                          </w:r>
                          <w:r w:rsidR="0086603C">
                            <w:rPr>
                              <w:rFonts w:ascii="Grandview" w:hAnsi="Grandview" w:cs="Arial Black"/>
                              <w:color w:val="FFFFFF" w:themeColor="background1"/>
                              <w:kern w:val="24"/>
                              <w:sz w:val="28"/>
                              <w:szCs w:val="28"/>
                            </w:rPr>
                            <w:t xml:space="preserve">Draft </w:t>
                          </w:r>
                          <w:r w:rsidRPr="003B6B34">
                            <w:rPr>
                              <w:rFonts w:ascii="Grandview" w:hAnsi="Grandview" w:cs="Arial Black"/>
                              <w:color w:val="FFFFFF" w:themeColor="background1"/>
                              <w:kern w:val="24"/>
                              <w:sz w:val="28"/>
                              <w:szCs w:val="28"/>
                            </w:rPr>
                            <w:t>Minutes</w:t>
                          </w:r>
                          <w:r w:rsidRPr="003B6B34">
                            <w:rPr>
                              <w:rFonts w:ascii="Grandview" w:hAnsi="Grandview" w:cs="Arial Black"/>
                              <w:color w:val="FFFFFF" w:themeColor="background1"/>
                              <w:kern w:val="24"/>
                              <w:sz w:val="28"/>
                              <w:szCs w:val="28"/>
                            </w:rPr>
                            <w:br/>
                          </w:r>
                          <w:r w:rsidR="00F04806">
                            <w:rPr>
                              <w:rFonts w:ascii="Grandview" w:hAnsi="Grandview" w:cs="Arial Black"/>
                              <w:color w:val="FFFFFF" w:themeColor="background1"/>
                              <w:kern w:val="24"/>
                              <w:sz w:val="28"/>
                              <w:szCs w:val="28"/>
                            </w:rPr>
                            <w:t>November 7</w:t>
                          </w:r>
                          <w:r w:rsidR="003B6B34">
                            <w:rPr>
                              <w:rFonts w:ascii="Grandview" w:hAnsi="Grandview" w:cs="Arial Black"/>
                              <w:color w:val="FFFFFF" w:themeColor="background1"/>
                              <w:kern w:val="24"/>
                              <w:sz w:val="28"/>
                              <w:szCs w:val="28"/>
                            </w:rPr>
                            <w:t>,</w:t>
                          </w:r>
                          <w:r w:rsidRPr="003B6B34">
                            <w:rPr>
                              <w:rFonts w:ascii="Grandview" w:hAnsi="Grandview" w:cs="Arial Black"/>
                              <w:color w:val="FFFFFF" w:themeColor="background1"/>
                              <w:kern w:val="24"/>
                              <w:sz w:val="28"/>
                              <w:szCs w:val="28"/>
                            </w:rPr>
                            <w:t xml:space="preserve">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6BCCC" id="_x0000_t202" coordsize="21600,21600" o:spt="202" path="m,l,21600r21600,l21600,xe">
              <v:stroke joinstyle="miter"/>
              <v:path gradientshapeok="t" o:connecttype="rect"/>
            </v:shapetype>
            <v:shape id="Text Box 10" o:spid="_x0000_s1026" type="#_x0000_t202" style="position:absolute;margin-left:2.35pt;margin-top:-77.4pt;width:284.4pt;height:7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" filled="f" stroked="f">
              <v:textbox>
                <w:txbxContent>
                  <w:p w14:paraId="1DB1BBA3" w14:textId="03829AA4" w:rsidR="00750940" w:rsidRPr="003B6B34" w:rsidRDefault="00750940" w:rsidP="00750940">
                    <w:pPr>
                      <w:rPr>
                        <w:rFonts w:ascii="Grandview" w:hAnsi="Grandview"/>
                        <w:sz w:val="14"/>
                        <w:szCs w:val="14"/>
                      </w:rPr>
                    </w:pPr>
                    <w:r w:rsidRPr="003B6B34">
                      <w:rPr>
                        <w:rFonts w:ascii="Grandview" w:hAnsi="Grandview" w:cs="Arial Black"/>
                        <w:b/>
                        <w:bCs/>
                        <w:color w:val="FFFFFF" w:themeColor="background1"/>
                        <w:kern w:val="24"/>
                        <w:sz w:val="40"/>
                        <w:szCs w:val="40"/>
                      </w:rPr>
                      <w:t>The Steering Committee</w:t>
                    </w:r>
                    <w:r w:rsidRPr="003B6B34">
                      <w:rPr>
                        <w:rFonts w:ascii="Grandview" w:hAnsi="Grandview" w:cs="Arial Black"/>
                        <w:b/>
                        <w:bCs/>
                        <w:color w:val="FFFFFF" w:themeColor="background1"/>
                        <w:kern w:val="24"/>
                        <w:sz w:val="40"/>
                        <w:szCs w:val="40"/>
                      </w:rPr>
                      <w:br/>
                    </w:r>
                    <w:r w:rsidR="0086603C">
                      <w:rPr>
                        <w:rFonts w:ascii="Grandview" w:hAnsi="Grandview" w:cs="Arial Black"/>
                        <w:color w:val="FFFFFF" w:themeColor="background1"/>
                        <w:kern w:val="24"/>
                        <w:sz w:val="28"/>
                        <w:szCs w:val="28"/>
                      </w:rPr>
                      <w:t xml:space="preserve">Draft </w:t>
                    </w:r>
                    <w:r w:rsidRPr="003B6B34">
                      <w:rPr>
                        <w:rFonts w:ascii="Grandview" w:hAnsi="Grandview" w:cs="Arial Black"/>
                        <w:color w:val="FFFFFF" w:themeColor="background1"/>
                        <w:kern w:val="24"/>
                        <w:sz w:val="28"/>
                        <w:szCs w:val="28"/>
                      </w:rPr>
                      <w:t>Minutes</w:t>
                    </w:r>
                    <w:r w:rsidRPr="003B6B34">
                      <w:rPr>
                        <w:rFonts w:ascii="Grandview" w:hAnsi="Grandview" w:cs="Arial Black"/>
                        <w:color w:val="FFFFFF" w:themeColor="background1"/>
                        <w:kern w:val="24"/>
                        <w:sz w:val="28"/>
                        <w:szCs w:val="28"/>
                      </w:rPr>
                      <w:br/>
                    </w:r>
                    <w:r w:rsidR="00F04806">
                      <w:rPr>
                        <w:rFonts w:ascii="Grandview" w:hAnsi="Grandview" w:cs="Arial Black"/>
                        <w:color w:val="FFFFFF" w:themeColor="background1"/>
                        <w:kern w:val="24"/>
                        <w:sz w:val="28"/>
                        <w:szCs w:val="28"/>
                      </w:rPr>
                      <w:t>November 7</w:t>
                    </w:r>
                    <w:r w:rsidR="003B6B34">
                      <w:rPr>
                        <w:rFonts w:ascii="Grandview" w:hAnsi="Grandview" w:cs="Arial Black"/>
                        <w:color w:val="FFFFFF" w:themeColor="background1"/>
                        <w:kern w:val="24"/>
                        <w:sz w:val="28"/>
                        <w:szCs w:val="28"/>
                      </w:rPr>
                      <w:t>,</w:t>
                    </w:r>
                    <w:r w:rsidRPr="003B6B34">
                      <w:rPr>
                        <w:rFonts w:ascii="Grandview" w:hAnsi="Grandview" w:cs="Arial Black"/>
                        <w:color w:val="FFFFFF" w:themeColor="background1"/>
                        <w:kern w:val="24"/>
                        <w:sz w:val="28"/>
                        <w:szCs w:val="28"/>
                      </w:rPr>
                      <w:t xml:space="preserve"> 2023</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5ABB3FBE" wp14:editId="5C89411A">
              <wp:simplePos x="0" y="0"/>
              <wp:positionH relativeFrom="column">
                <wp:posOffset>4014470</wp:posOffset>
              </wp:positionH>
              <wp:positionV relativeFrom="paragraph">
                <wp:posOffset>-926465</wp:posOffset>
              </wp:positionV>
              <wp:extent cx="2719070" cy="7207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D34F" w14:textId="77777777" w:rsidR="00750940" w:rsidRPr="00F81FB5" w:rsidRDefault="00750940" w:rsidP="00750940">
                          <w:pPr>
                            <w:rPr>
                              <w:sz w:val="14"/>
                              <w:szCs w:val="14"/>
                            </w:rPr>
                          </w:pPr>
                          <w:r w:rsidRPr="00F81FB5">
                            <w:rPr>
                              <w:noProof/>
                            </w:rPr>
                            <w:drawing>
                              <wp:inline distT="0" distB="0" distL="0" distR="0" wp14:anchorId="1938272B" wp14:editId="1A4349BB">
                                <wp:extent cx="2536190" cy="602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BB3FBE" id="Text Box 11" o:spid="_x0000_s1027" type="#_x0000_t202" style="position:absolute;margin-left:316.1pt;margin-top:-72.95pt;width:214.1pt;height:56.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" filled="f" stroked="f">
              <v:textbox>
                <w:txbxContent>
                  <w:p w14:paraId="090CD34F" w14:textId="77777777" w:rsidR="00750940" w:rsidRPr="00F81FB5" w:rsidRDefault="00750940" w:rsidP="00750940">
                    <w:pPr>
                      <w:rPr>
                        <w:sz w:val="14"/>
                        <w:szCs w:val="14"/>
                      </w:rPr>
                    </w:pPr>
                    <w:r w:rsidRPr="00F81FB5">
                      <w:rPr>
                        <w:noProof/>
                      </w:rPr>
                      <w:drawing>
                        <wp:inline distT="0" distB="0" distL="0" distR="0" wp14:anchorId="1938272B" wp14:editId="1A4349BB">
                          <wp:extent cx="2536190" cy="602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935D90" wp14:editId="68790BFE">
              <wp:simplePos x="0" y="0"/>
              <wp:positionH relativeFrom="margin">
                <wp:posOffset>-133350</wp:posOffset>
              </wp:positionH>
              <wp:positionV relativeFrom="paragraph">
                <wp:posOffset>-1119505</wp:posOffset>
              </wp:positionV>
              <wp:extent cx="7014210" cy="1109980"/>
              <wp:effectExtent l="0" t="0" r="1524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3239D30" id="Rectangle 12" o:spid="_x0000_s1026" style="position:absolute;margin-left:-10.5pt;margin-top:-88.15pt;width:552.3pt;height:8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" fillcolor="#18453b" strokecolor="#093f2c" strokeweight=".5pt">
              <v:path arrowok="t"/>
              <w10:wrap anchorx="margin"/>
            </v:rect>
          </w:pict>
        </mc:Fallback>
      </mc:AlternateContent>
    </w:r>
    <w:r>
      <w:rPr>
        <w:noProof/>
      </w:rPr>
      <w:drawing>
        <wp:anchor distT="0" distB="0" distL="114300" distR="114300" simplePos="0" relativeHeight="251658247" behindDoc="0" locked="0" layoutInCell="1" allowOverlap="1" wp14:anchorId="06CDEF56" wp14:editId="2563647A">
          <wp:simplePos x="0" y="0"/>
          <wp:positionH relativeFrom="column">
            <wp:posOffset>10702877</wp:posOffset>
          </wp:positionH>
          <wp:positionV relativeFrom="paragraph">
            <wp:posOffset>557800</wp:posOffset>
          </wp:positionV>
          <wp:extent cx="4130802" cy="975328"/>
          <wp:effectExtent l="0" t="0" r="3175" b="0"/>
          <wp:wrapNone/>
          <wp:docPr id="13" name="Picture 1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539A4CEF" w:rsidR="004D25CB" w:rsidRDefault="008A4A14" w:rsidP="00FC2203">
    <w:pPr>
      <w:pStyle w:val="Header"/>
    </w:pPr>
    <w:r>
      <w:rPr>
        <w:noProof/>
      </w:rPr>
      <mc:AlternateContent>
        <mc:Choice Requires="wps">
          <w:drawing>
            <wp:anchor distT="0" distB="0" distL="114300" distR="114300" simplePos="0" relativeHeight="251658242" behindDoc="0" locked="0" layoutInCell="1" allowOverlap="1" wp14:anchorId="349287F0" wp14:editId="1548751D">
              <wp:simplePos x="0" y="0"/>
              <wp:positionH relativeFrom="column">
                <wp:posOffset>27305</wp:posOffset>
              </wp:positionH>
              <wp:positionV relativeFrom="paragraph">
                <wp:posOffset>-980440</wp:posOffset>
              </wp:positionV>
              <wp:extent cx="3611880" cy="826917"/>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A4EC" w14:textId="23BC159D" w:rsidR="00FC2203" w:rsidRPr="00F81FB5" w:rsidRDefault="00FC2203" w:rsidP="00FC2203">
                          <w:pPr>
                            <w:rPr>
                              <w:sz w:val="14"/>
                              <w:szCs w:val="14"/>
                            </w:rPr>
                          </w:pPr>
                          <w:bookmarkStart w:id="0" w:name="_Hlk129011984"/>
                          <w:bookmarkStart w:id="1" w:name="_Hlk129011985"/>
                          <w:bookmarkStart w:id="2" w:name="_Hlk129011992"/>
                          <w:bookmarkStart w:id="3" w:name="_Hlk129011993"/>
                          <w:bookmarkStart w:id="4" w:name="_Hlk129011994"/>
                          <w:bookmarkStart w:id="5" w:name="_Hlk129011995"/>
                          <w:bookmarkStart w:id="6" w:name="_Hlk129011996"/>
                          <w:bookmarkStart w:id="7" w:name="_Hlk129011997"/>
                          <w:bookmarkStart w:id="8" w:name="_Hlk129011998"/>
                          <w:bookmarkStart w:id="9" w:name="_Hlk129011999"/>
                          <w:bookmarkStart w:id="10" w:name="_Hlk129012008"/>
                          <w:bookmarkStart w:id="11" w:name="_Hlk129012009"/>
                          <w:bookmarkStart w:id="12" w:name="_Hlk129012010"/>
                          <w:bookmarkStart w:id="13" w:name="_Hlk129012011"/>
                          <w:bookmarkStart w:id="14" w:name="_Hlk129012012"/>
                          <w:bookmarkStart w:id="15" w:name="_Hlk129012013"/>
                          <w:bookmarkStart w:id="16" w:name="_Hlk129012014"/>
                          <w:bookmarkStart w:id="17" w:name="_Hlk129012015"/>
                          <w:bookmarkStart w:id="18" w:name="_Hlk129012016"/>
                          <w:bookmarkStart w:id="19" w:name="_Hlk129012017"/>
                          <w:bookmarkStart w:id="20" w:name="_Hlk129012018"/>
                          <w:bookmarkStart w:id="21" w:name="_Hlk129012019"/>
                          <w:bookmarkStart w:id="22" w:name="_Hlk129012020"/>
                          <w:bookmarkStart w:id="23" w:name="_Hlk129012021"/>
                          <w:bookmarkStart w:id="24" w:name="_Hlk129012022"/>
                          <w:bookmarkStart w:id="25" w:name="_Hlk129012023"/>
                          <w:bookmarkStart w:id="26" w:name="_Hlk129012024"/>
                          <w:bookmarkStart w:id="27" w:name="_Hlk129012025"/>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DE03A6">
                            <w:rPr>
                              <w:rFonts w:ascii="Georgia" w:hAnsi="Georgia" w:cs="Arial Black"/>
                              <w:color w:val="FFFFFF" w:themeColor="background1"/>
                              <w:kern w:val="24"/>
                              <w:sz w:val="28"/>
                              <w:szCs w:val="28"/>
                            </w:rPr>
                            <w:t>March</w:t>
                          </w:r>
                          <w:r w:rsidR="0089396A">
                            <w:rPr>
                              <w:rFonts w:ascii="Georgia" w:hAnsi="Georgia" w:cs="Arial Black"/>
                              <w:color w:val="FFFFFF" w:themeColor="background1"/>
                              <w:kern w:val="24"/>
                              <w:sz w:val="28"/>
                              <w:szCs w:val="28"/>
                            </w:rPr>
                            <w:t xml:space="preserve"> </w:t>
                          </w:r>
                          <w:r w:rsidR="00DE03A6">
                            <w:rPr>
                              <w:rFonts w:ascii="Georgia" w:hAnsi="Georgia" w:cs="Arial Black"/>
                              <w:color w:val="FFFFFF" w:themeColor="background1"/>
                              <w:kern w:val="24"/>
                              <w:sz w:val="28"/>
                              <w:szCs w:val="28"/>
                            </w:rPr>
                            <w:t>14</w:t>
                          </w:r>
                          <w:r>
                            <w:rPr>
                              <w:rFonts w:ascii="Georgia" w:hAnsi="Georgia" w:cs="Arial Black"/>
                              <w:color w:val="FFFFFF" w:themeColor="background1"/>
                              <w:kern w:val="24"/>
                              <w:sz w:val="28"/>
                              <w:szCs w:val="28"/>
                            </w:rPr>
                            <w:t>, 202</w:t>
                          </w:r>
                          <w:r w:rsidR="005B3D6D">
                            <w:rPr>
                              <w:rFonts w:ascii="Georgia" w:hAnsi="Georgia" w:cs="Arial Black"/>
                              <w:color w:val="FFFFFF" w:themeColor="background1"/>
                              <w:kern w:val="24"/>
                              <w:sz w:val="28"/>
                              <w:szCs w:val="28"/>
                            </w:rPr>
                            <w:t>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287F0" id="_x0000_t202" coordsize="21600,21600" o:spt="202" path="m,l,21600r21600,l21600,xe">
              <v:stroke joinstyle="miter"/>
              <v:path gradientshapeok="t" o:connecttype="rect"/>
            </v:shapetype>
            <v:shape id="Text Box 6" o:spid="_x0000_s1028" type="#_x0000_t202" style="position:absolute;margin-left:2.15pt;margin-top:-77.2pt;width:284.4pt;height:6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" filled="f" stroked="f">
              <v:textbox>
                <w:txbxContent>
                  <w:p w14:paraId="2EEAA4EC" w14:textId="23BC159D" w:rsidR="00FC2203" w:rsidRPr="00F81FB5" w:rsidRDefault="00FC2203" w:rsidP="00FC2203">
                    <w:pPr>
                      <w:rPr>
                        <w:sz w:val="14"/>
                        <w:szCs w:val="14"/>
                      </w:rPr>
                    </w:pPr>
                    <w:bookmarkStart w:id="28" w:name="_Hlk129011984"/>
                    <w:bookmarkStart w:id="29" w:name="_Hlk129011985"/>
                    <w:bookmarkStart w:id="30" w:name="_Hlk129011992"/>
                    <w:bookmarkStart w:id="31" w:name="_Hlk129011993"/>
                    <w:bookmarkStart w:id="32" w:name="_Hlk129011994"/>
                    <w:bookmarkStart w:id="33" w:name="_Hlk129011995"/>
                    <w:bookmarkStart w:id="34" w:name="_Hlk129011996"/>
                    <w:bookmarkStart w:id="35" w:name="_Hlk129011997"/>
                    <w:bookmarkStart w:id="36" w:name="_Hlk129011998"/>
                    <w:bookmarkStart w:id="37" w:name="_Hlk129011999"/>
                    <w:bookmarkStart w:id="38" w:name="_Hlk129012008"/>
                    <w:bookmarkStart w:id="39" w:name="_Hlk129012009"/>
                    <w:bookmarkStart w:id="40" w:name="_Hlk129012010"/>
                    <w:bookmarkStart w:id="41" w:name="_Hlk129012011"/>
                    <w:bookmarkStart w:id="42" w:name="_Hlk129012012"/>
                    <w:bookmarkStart w:id="43" w:name="_Hlk129012013"/>
                    <w:bookmarkStart w:id="44" w:name="_Hlk129012014"/>
                    <w:bookmarkStart w:id="45" w:name="_Hlk129012015"/>
                    <w:bookmarkStart w:id="46" w:name="_Hlk129012016"/>
                    <w:bookmarkStart w:id="47" w:name="_Hlk129012017"/>
                    <w:bookmarkStart w:id="48" w:name="_Hlk129012018"/>
                    <w:bookmarkStart w:id="49" w:name="_Hlk129012019"/>
                    <w:bookmarkStart w:id="50" w:name="_Hlk129012020"/>
                    <w:bookmarkStart w:id="51" w:name="_Hlk129012021"/>
                    <w:bookmarkStart w:id="52" w:name="_Hlk129012022"/>
                    <w:bookmarkStart w:id="53" w:name="_Hlk129012023"/>
                    <w:bookmarkStart w:id="54" w:name="_Hlk129012024"/>
                    <w:bookmarkStart w:id="55" w:name="_Hlk129012025"/>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DE03A6">
                      <w:rPr>
                        <w:rFonts w:ascii="Georgia" w:hAnsi="Georgia" w:cs="Arial Black"/>
                        <w:color w:val="FFFFFF" w:themeColor="background1"/>
                        <w:kern w:val="24"/>
                        <w:sz w:val="28"/>
                        <w:szCs w:val="28"/>
                      </w:rPr>
                      <w:t>March</w:t>
                    </w:r>
                    <w:r w:rsidR="0089396A">
                      <w:rPr>
                        <w:rFonts w:ascii="Georgia" w:hAnsi="Georgia" w:cs="Arial Black"/>
                        <w:color w:val="FFFFFF" w:themeColor="background1"/>
                        <w:kern w:val="24"/>
                        <w:sz w:val="28"/>
                        <w:szCs w:val="28"/>
                      </w:rPr>
                      <w:t xml:space="preserve"> </w:t>
                    </w:r>
                    <w:r w:rsidR="00DE03A6">
                      <w:rPr>
                        <w:rFonts w:ascii="Georgia" w:hAnsi="Georgia" w:cs="Arial Black"/>
                        <w:color w:val="FFFFFF" w:themeColor="background1"/>
                        <w:kern w:val="24"/>
                        <w:sz w:val="28"/>
                        <w:szCs w:val="28"/>
                      </w:rPr>
                      <w:t>14</w:t>
                    </w:r>
                    <w:r>
                      <w:rPr>
                        <w:rFonts w:ascii="Georgia" w:hAnsi="Georgia" w:cs="Arial Black"/>
                        <w:color w:val="FFFFFF" w:themeColor="background1"/>
                        <w:kern w:val="24"/>
                        <w:sz w:val="28"/>
                        <w:szCs w:val="28"/>
                      </w:rPr>
                      <w:t>, 202</w:t>
                    </w:r>
                    <w:r w:rsidR="005B3D6D">
                      <w:rPr>
                        <w:rFonts w:ascii="Georgia" w:hAnsi="Georgia" w:cs="Arial Black"/>
                        <w:color w:val="FFFFFF" w:themeColor="background1"/>
                        <w:kern w:val="24"/>
                        <w:sz w:val="28"/>
                        <w:szCs w:val="28"/>
                      </w:rPr>
                      <w:t>3</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E6BE0CC" wp14:editId="7FBF6365">
              <wp:simplePos x="0" y="0"/>
              <wp:positionH relativeFrom="column">
                <wp:posOffset>4014470</wp:posOffset>
              </wp:positionH>
              <wp:positionV relativeFrom="paragraph">
                <wp:posOffset>-926465</wp:posOffset>
              </wp:positionV>
              <wp:extent cx="2719070" cy="7207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127F" w14:textId="77777777" w:rsidR="00FC2203" w:rsidRPr="00F81FB5" w:rsidRDefault="00FC2203" w:rsidP="00FC2203">
                          <w:pPr>
                            <w:rPr>
                              <w:sz w:val="14"/>
                              <w:szCs w:val="14"/>
                            </w:rPr>
                          </w:pPr>
                          <w:r w:rsidRPr="00F81FB5">
                            <w:rPr>
                              <w:noProof/>
                            </w:rPr>
                            <w:drawing>
                              <wp:inline distT="0" distB="0" distL="0" distR="0" wp14:anchorId="072A1091" wp14:editId="73CA31EF">
                                <wp:extent cx="2536190" cy="60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6BE0CC" id="Text Box 5" o:spid="_x0000_s1029" type="#_x0000_t202" style="position:absolute;margin-left:316.1pt;margin-top:-72.95pt;width:214.1pt;height:5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" filled="f" stroked="f">
              <v:textbox>
                <w:txbxContent>
                  <w:p w14:paraId="1395127F" w14:textId="77777777" w:rsidR="00FC2203" w:rsidRPr="00F81FB5" w:rsidRDefault="00FC2203" w:rsidP="00FC2203">
                    <w:pPr>
                      <w:rPr>
                        <w:sz w:val="14"/>
                        <w:szCs w:val="14"/>
                      </w:rPr>
                    </w:pPr>
                    <w:r w:rsidRPr="00F81FB5">
                      <w:rPr>
                        <w:noProof/>
                      </w:rPr>
                      <w:drawing>
                        <wp:inline distT="0" distB="0" distL="0" distR="0" wp14:anchorId="072A1091" wp14:editId="73CA31EF">
                          <wp:extent cx="2536190" cy="60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9A91D27" wp14:editId="17C1A118">
              <wp:simplePos x="0" y="0"/>
              <wp:positionH relativeFrom="margin">
                <wp:posOffset>-133350</wp:posOffset>
              </wp:positionH>
              <wp:positionV relativeFrom="paragraph">
                <wp:posOffset>-1119505</wp:posOffset>
              </wp:positionV>
              <wp:extent cx="7014210" cy="1109980"/>
              <wp:effectExtent l="0" t="0" r="1524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DE58F71" id="Rectangle 7" o:spid="_x0000_s1026" style="position:absolute;margin-left:-10.5pt;margin-top:-88.15pt;width:552.3pt;height:8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" fillcolor="#18453b" strokecolor="#093f2c" strokeweight=".5pt">
              <v:path arrowok="t"/>
              <w10:wrap anchorx="margin"/>
            </v:rect>
          </w:pict>
        </mc:Fallback>
      </mc:AlternateContent>
    </w:r>
    <w:r w:rsidR="00FC2203">
      <w:tab/>
    </w:r>
    <w:r w:rsidR="00FC2203">
      <w:rPr>
        <w:noProof/>
      </w:rPr>
      <w:drawing>
        <wp:anchor distT="0" distB="0" distL="114300" distR="114300" simplePos="0" relativeHeight="251658244" behindDoc="0" locked="0" layoutInCell="1" allowOverlap="1" wp14:anchorId="2B438417" wp14:editId="582F2392">
          <wp:simplePos x="0" y="0"/>
          <wp:positionH relativeFrom="column">
            <wp:posOffset>10702877</wp:posOffset>
          </wp:positionH>
          <wp:positionV relativeFrom="paragraph">
            <wp:posOffset>557800</wp:posOffset>
          </wp:positionV>
          <wp:extent cx="4130802" cy="975328"/>
          <wp:effectExtent l="0" t="0" r="3175" b="0"/>
          <wp:wrapNone/>
          <wp:docPr id="8" name="Picture 8"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8E"/>
    <w:multiLevelType w:val="multilevel"/>
    <w:tmpl w:val="6466FAD2"/>
    <w:lvl w:ilvl="0">
      <w:start w:val="1"/>
      <w:numFmt w:val="decimal"/>
      <w:lvlText w:val="%1."/>
      <w:lvlJc w:val="left"/>
      <w:pPr>
        <w:ind w:left="720" w:hanging="360"/>
      </w:pPr>
      <w:rPr>
        <w:rFonts w:ascii="Century Schoolbook" w:hAnsi="Century Schoolbook" w:hint="default"/>
        <w:b/>
        <w:bCs/>
        <w:sz w:val="28"/>
        <w:szCs w:val="28"/>
      </w:rPr>
    </w:lvl>
    <w:lvl w:ilvl="1">
      <w:start w:val="1"/>
      <w:numFmt w:val="decimal"/>
      <w:suff w:val="space"/>
      <w:lvlText w:val="%1.%2."/>
      <w:lvlJc w:val="left"/>
      <w:pPr>
        <w:ind w:left="360" w:firstLine="1080"/>
      </w:pPr>
      <w:rPr>
        <w:b/>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0F11A7"/>
    <w:multiLevelType w:val="multilevel"/>
    <w:tmpl w:val="2F80BD80"/>
    <w:lvl w:ilvl="0">
      <w:start w:val="1"/>
      <w:numFmt w:val="decimal"/>
      <w:pStyle w:val="ListParagraph"/>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C2048"/>
    <w:multiLevelType w:val="hybridMultilevel"/>
    <w:tmpl w:val="21E6FD0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F3343D1"/>
    <w:multiLevelType w:val="hybridMultilevel"/>
    <w:tmpl w:val="A8D8D2DA"/>
    <w:lvl w:ilvl="0" w:tplc="9412F2F0">
      <w:start w:val="1"/>
      <w:numFmt w:val="decimal"/>
      <w:lvlText w:val="%1."/>
      <w:lvlJc w:val="left"/>
      <w:pPr>
        <w:ind w:left="720" w:hanging="360"/>
      </w:pPr>
      <w:rPr>
        <w:rFonts w:ascii="Century Schoolbook" w:hAnsi="Century Schoolbook"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D268B"/>
    <w:multiLevelType w:val="hybridMultilevel"/>
    <w:tmpl w:val="0F965E50"/>
    <w:lvl w:ilvl="0" w:tplc="857A02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D7211"/>
    <w:multiLevelType w:val="multilevel"/>
    <w:tmpl w:val="95EADA6A"/>
    <w:lvl w:ilvl="0">
      <w:start w:val="1"/>
      <w:numFmt w:val="decimal"/>
      <w:lvlText w:val="%1."/>
      <w:lvlJc w:val="left"/>
      <w:pPr>
        <w:ind w:left="0" w:firstLine="0"/>
      </w:pPr>
      <w:rPr>
        <w:rFonts w:hint="default"/>
        <w:b/>
        <w:bCs/>
      </w:rPr>
    </w:lvl>
    <w:lvl w:ilvl="1">
      <w:start w:val="1"/>
      <w:numFmt w:val="bullet"/>
      <w:pStyle w:val="Sub-Item"/>
      <w:lvlText w:val=""/>
      <w:lvlJc w:val="left"/>
      <w:pPr>
        <w:ind w:left="630" w:hanging="360"/>
      </w:pPr>
      <w:rPr>
        <w:rFonts w:ascii="Symbol" w:hAnsi="Symbol"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8" w15:restartNumberingAfterBreak="0">
    <w:nsid w:val="1B0E1E50"/>
    <w:multiLevelType w:val="hybridMultilevel"/>
    <w:tmpl w:val="14B49E50"/>
    <w:lvl w:ilvl="0" w:tplc="E65269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0"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2A426F1A"/>
    <w:multiLevelType w:val="hybridMultilevel"/>
    <w:tmpl w:val="FD3A514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62593"/>
    <w:multiLevelType w:val="hybridMultilevel"/>
    <w:tmpl w:val="4C7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F6F1A"/>
    <w:multiLevelType w:val="hybridMultilevel"/>
    <w:tmpl w:val="2D1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63586"/>
    <w:multiLevelType w:val="hybridMultilevel"/>
    <w:tmpl w:val="1A4E6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4476F"/>
    <w:multiLevelType w:val="hybridMultilevel"/>
    <w:tmpl w:val="7CF8C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6361478A"/>
    <w:multiLevelType w:val="hybridMultilevel"/>
    <w:tmpl w:val="F6A8416A"/>
    <w:lvl w:ilvl="0" w:tplc="F224FAD2">
      <w:start w:val="1"/>
      <w:numFmt w:val="decimal"/>
      <w:lvlText w:val="%1."/>
      <w:lvlJc w:val="left"/>
      <w:pPr>
        <w:ind w:left="540" w:hanging="360"/>
      </w:pPr>
      <w:rPr>
        <w:rFonts w:hint="default"/>
        <w:b/>
        <w:bCs/>
        <w:sz w:val="26"/>
        <w:szCs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DC32D41"/>
    <w:multiLevelType w:val="hybridMultilevel"/>
    <w:tmpl w:val="A8E28B5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723F1B98"/>
    <w:multiLevelType w:val="hybridMultilevel"/>
    <w:tmpl w:val="9EF24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7B3BAA"/>
    <w:multiLevelType w:val="hybridMultilevel"/>
    <w:tmpl w:val="319EDE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850900412">
    <w:abstractNumId w:val="19"/>
  </w:num>
  <w:num w:numId="2" w16cid:durableId="1984848092">
    <w:abstractNumId w:val="11"/>
  </w:num>
  <w:num w:numId="3" w16cid:durableId="99494489">
    <w:abstractNumId w:val="10"/>
  </w:num>
  <w:num w:numId="4" w16cid:durableId="1576820766">
    <w:abstractNumId w:val="9"/>
  </w:num>
  <w:num w:numId="5" w16cid:durableId="1236628428">
    <w:abstractNumId w:val="7"/>
  </w:num>
  <w:num w:numId="6" w16cid:durableId="1253666118">
    <w:abstractNumId w:val="25"/>
  </w:num>
  <w:num w:numId="7" w16cid:durableId="483932512">
    <w:abstractNumId w:val="16"/>
  </w:num>
  <w:num w:numId="8" w16cid:durableId="1331828434">
    <w:abstractNumId w:val="1"/>
  </w:num>
  <w:num w:numId="9" w16cid:durableId="658924827">
    <w:abstractNumId w:val="5"/>
  </w:num>
  <w:num w:numId="10" w16cid:durableId="216018066">
    <w:abstractNumId w:val="13"/>
  </w:num>
  <w:num w:numId="11" w16cid:durableId="540703358">
    <w:abstractNumId w:val="24"/>
  </w:num>
  <w:num w:numId="12" w16cid:durableId="196703833">
    <w:abstractNumId w:val="0"/>
  </w:num>
  <w:num w:numId="13" w16cid:durableId="93864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1682816">
    <w:abstractNumId w:val="1"/>
    <w:lvlOverride w:ilvl="0">
      <w:startOverride w:val="1"/>
    </w:lvlOverride>
  </w:num>
  <w:num w:numId="15" w16cid:durableId="1310481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1619477">
    <w:abstractNumId w:val="6"/>
  </w:num>
  <w:num w:numId="17" w16cid:durableId="1127628121">
    <w:abstractNumId w:val="22"/>
  </w:num>
  <w:num w:numId="18" w16cid:durableId="2031830337">
    <w:abstractNumId w:val="15"/>
  </w:num>
  <w:num w:numId="19" w16cid:durableId="211503547">
    <w:abstractNumId w:val="20"/>
  </w:num>
  <w:num w:numId="20" w16cid:durableId="907887326">
    <w:abstractNumId w:val="1"/>
    <w:lvlOverride w:ilvl="0">
      <w:startOverride w:val="1"/>
    </w:lvlOverride>
  </w:num>
  <w:num w:numId="21" w16cid:durableId="1501503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8117274">
    <w:abstractNumId w:val="2"/>
  </w:num>
  <w:num w:numId="23" w16cid:durableId="575361481">
    <w:abstractNumId w:val="3"/>
  </w:num>
  <w:num w:numId="24" w16cid:durableId="1911689978">
    <w:abstractNumId w:val="14"/>
  </w:num>
  <w:num w:numId="25" w16cid:durableId="1671180995">
    <w:abstractNumId w:val="8"/>
  </w:num>
  <w:num w:numId="26" w16cid:durableId="1210267601">
    <w:abstractNumId w:val="4"/>
  </w:num>
  <w:num w:numId="27" w16cid:durableId="1116489448">
    <w:abstractNumId w:val="23"/>
  </w:num>
  <w:num w:numId="28" w16cid:durableId="802118963">
    <w:abstractNumId w:val="17"/>
  </w:num>
  <w:num w:numId="29" w16cid:durableId="2084177116">
    <w:abstractNumId w:val="12"/>
  </w:num>
  <w:num w:numId="30" w16cid:durableId="982075308">
    <w:abstractNumId w:val="18"/>
  </w:num>
  <w:num w:numId="31" w16cid:durableId="10550882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0539"/>
    <w:rsid w:val="00006AB6"/>
    <w:rsid w:val="00006B04"/>
    <w:rsid w:val="00007691"/>
    <w:rsid w:val="00007C78"/>
    <w:rsid w:val="00012951"/>
    <w:rsid w:val="0001452E"/>
    <w:rsid w:val="00014A71"/>
    <w:rsid w:val="00014D30"/>
    <w:rsid w:val="00015EE0"/>
    <w:rsid w:val="00030AB0"/>
    <w:rsid w:val="0003103A"/>
    <w:rsid w:val="0003160C"/>
    <w:rsid w:val="00031AFE"/>
    <w:rsid w:val="00031F33"/>
    <w:rsid w:val="000341E1"/>
    <w:rsid w:val="00034A8F"/>
    <w:rsid w:val="00040E8C"/>
    <w:rsid w:val="00045DC8"/>
    <w:rsid w:val="00050E4C"/>
    <w:rsid w:val="00051338"/>
    <w:rsid w:val="000529A2"/>
    <w:rsid w:val="00052DE2"/>
    <w:rsid w:val="00054217"/>
    <w:rsid w:val="00055601"/>
    <w:rsid w:val="000561AF"/>
    <w:rsid w:val="00056F67"/>
    <w:rsid w:val="00056FBF"/>
    <w:rsid w:val="00061DE7"/>
    <w:rsid w:val="00063592"/>
    <w:rsid w:val="00064ED3"/>
    <w:rsid w:val="00065585"/>
    <w:rsid w:val="00071E9E"/>
    <w:rsid w:val="00072DD7"/>
    <w:rsid w:val="00073C9C"/>
    <w:rsid w:val="000754FF"/>
    <w:rsid w:val="000776B1"/>
    <w:rsid w:val="0008113F"/>
    <w:rsid w:val="00083E09"/>
    <w:rsid w:val="0008406B"/>
    <w:rsid w:val="000844DD"/>
    <w:rsid w:val="00085D21"/>
    <w:rsid w:val="0008669D"/>
    <w:rsid w:val="00087141"/>
    <w:rsid w:val="000873DE"/>
    <w:rsid w:val="0008749E"/>
    <w:rsid w:val="00087D12"/>
    <w:rsid w:val="00091D3F"/>
    <w:rsid w:val="0009270D"/>
    <w:rsid w:val="000939BA"/>
    <w:rsid w:val="00095122"/>
    <w:rsid w:val="00095655"/>
    <w:rsid w:val="000966E0"/>
    <w:rsid w:val="000A1D99"/>
    <w:rsid w:val="000A2B32"/>
    <w:rsid w:val="000A2BFB"/>
    <w:rsid w:val="000A314A"/>
    <w:rsid w:val="000A36AA"/>
    <w:rsid w:val="000A47CA"/>
    <w:rsid w:val="000A4B30"/>
    <w:rsid w:val="000A53DB"/>
    <w:rsid w:val="000A6A36"/>
    <w:rsid w:val="000A7D8E"/>
    <w:rsid w:val="000A7F98"/>
    <w:rsid w:val="000B33B4"/>
    <w:rsid w:val="000B42EA"/>
    <w:rsid w:val="000C2F76"/>
    <w:rsid w:val="000C4B30"/>
    <w:rsid w:val="000C6D1C"/>
    <w:rsid w:val="000C7271"/>
    <w:rsid w:val="000C77BB"/>
    <w:rsid w:val="000D2551"/>
    <w:rsid w:val="000D30FF"/>
    <w:rsid w:val="000D4E47"/>
    <w:rsid w:val="000D6794"/>
    <w:rsid w:val="000E4569"/>
    <w:rsid w:val="000E56ED"/>
    <w:rsid w:val="000E635A"/>
    <w:rsid w:val="000F1088"/>
    <w:rsid w:val="000F1CB9"/>
    <w:rsid w:val="000F220C"/>
    <w:rsid w:val="000F29E7"/>
    <w:rsid w:val="000F3F3C"/>
    <w:rsid w:val="000F474E"/>
    <w:rsid w:val="000F49CC"/>
    <w:rsid w:val="000F5C43"/>
    <w:rsid w:val="000F6223"/>
    <w:rsid w:val="000F6CCF"/>
    <w:rsid w:val="000F79F5"/>
    <w:rsid w:val="001010F3"/>
    <w:rsid w:val="001011BC"/>
    <w:rsid w:val="0010123B"/>
    <w:rsid w:val="00101793"/>
    <w:rsid w:val="00102662"/>
    <w:rsid w:val="00102906"/>
    <w:rsid w:val="00105701"/>
    <w:rsid w:val="001070FE"/>
    <w:rsid w:val="00107ED6"/>
    <w:rsid w:val="001101E9"/>
    <w:rsid w:val="00111FE2"/>
    <w:rsid w:val="001138C8"/>
    <w:rsid w:val="00116CE2"/>
    <w:rsid w:val="00123336"/>
    <w:rsid w:val="00123779"/>
    <w:rsid w:val="00124CC3"/>
    <w:rsid w:val="0013058F"/>
    <w:rsid w:val="001309B1"/>
    <w:rsid w:val="00130E08"/>
    <w:rsid w:val="00131E0F"/>
    <w:rsid w:val="001346EC"/>
    <w:rsid w:val="00135F35"/>
    <w:rsid w:val="00140D36"/>
    <w:rsid w:val="00141CE8"/>
    <w:rsid w:val="00142734"/>
    <w:rsid w:val="00144207"/>
    <w:rsid w:val="00145813"/>
    <w:rsid w:val="00145AA9"/>
    <w:rsid w:val="00146B2C"/>
    <w:rsid w:val="00146CA9"/>
    <w:rsid w:val="00147840"/>
    <w:rsid w:val="001479B3"/>
    <w:rsid w:val="00150738"/>
    <w:rsid w:val="00150CAE"/>
    <w:rsid w:val="0015116A"/>
    <w:rsid w:val="0015188F"/>
    <w:rsid w:val="00152558"/>
    <w:rsid w:val="00153B69"/>
    <w:rsid w:val="0015542E"/>
    <w:rsid w:val="00156117"/>
    <w:rsid w:val="0015751B"/>
    <w:rsid w:val="001604EB"/>
    <w:rsid w:val="001629E7"/>
    <w:rsid w:val="00164C14"/>
    <w:rsid w:val="00166904"/>
    <w:rsid w:val="00166E42"/>
    <w:rsid w:val="00167216"/>
    <w:rsid w:val="00167F94"/>
    <w:rsid w:val="0017007B"/>
    <w:rsid w:val="0017359F"/>
    <w:rsid w:val="0017381F"/>
    <w:rsid w:val="001758D1"/>
    <w:rsid w:val="00185EEB"/>
    <w:rsid w:val="001904F5"/>
    <w:rsid w:val="00190C8F"/>
    <w:rsid w:val="00191CAA"/>
    <w:rsid w:val="0019374F"/>
    <w:rsid w:val="0019517D"/>
    <w:rsid w:val="00195E0C"/>
    <w:rsid w:val="00195F79"/>
    <w:rsid w:val="00196336"/>
    <w:rsid w:val="00196592"/>
    <w:rsid w:val="001A0E67"/>
    <w:rsid w:val="001A21E4"/>
    <w:rsid w:val="001A3FBE"/>
    <w:rsid w:val="001A4247"/>
    <w:rsid w:val="001A5FC9"/>
    <w:rsid w:val="001A767C"/>
    <w:rsid w:val="001B0C1A"/>
    <w:rsid w:val="001B1BB8"/>
    <w:rsid w:val="001B2043"/>
    <w:rsid w:val="001B23A8"/>
    <w:rsid w:val="001B4B8E"/>
    <w:rsid w:val="001B7339"/>
    <w:rsid w:val="001C176B"/>
    <w:rsid w:val="001C196D"/>
    <w:rsid w:val="001C42B9"/>
    <w:rsid w:val="001C45D4"/>
    <w:rsid w:val="001C4A11"/>
    <w:rsid w:val="001C5313"/>
    <w:rsid w:val="001C5F77"/>
    <w:rsid w:val="001C68F7"/>
    <w:rsid w:val="001C6AE6"/>
    <w:rsid w:val="001C77DF"/>
    <w:rsid w:val="001D13BC"/>
    <w:rsid w:val="001D222C"/>
    <w:rsid w:val="001D480B"/>
    <w:rsid w:val="001E084E"/>
    <w:rsid w:val="001E39E8"/>
    <w:rsid w:val="001E446F"/>
    <w:rsid w:val="001E4A13"/>
    <w:rsid w:val="001E588E"/>
    <w:rsid w:val="001E6C43"/>
    <w:rsid w:val="001F5577"/>
    <w:rsid w:val="001F561B"/>
    <w:rsid w:val="001F604E"/>
    <w:rsid w:val="001F76C9"/>
    <w:rsid w:val="00200AC0"/>
    <w:rsid w:val="00205187"/>
    <w:rsid w:val="0020677B"/>
    <w:rsid w:val="00207E15"/>
    <w:rsid w:val="00212605"/>
    <w:rsid w:val="00212FCA"/>
    <w:rsid w:val="002146B2"/>
    <w:rsid w:val="00214AA3"/>
    <w:rsid w:val="00214B9D"/>
    <w:rsid w:val="0021554C"/>
    <w:rsid w:val="002158FC"/>
    <w:rsid w:val="0021637D"/>
    <w:rsid w:val="0021794A"/>
    <w:rsid w:val="00221997"/>
    <w:rsid w:val="002253B4"/>
    <w:rsid w:val="00226CE3"/>
    <w:rsid w:val="00226F42"/>
    <w:rsid w:val="002323F2"/>
    <w:rsid w:val="0023490B"/>
    <w:rsid w:val="00235D67"/>
    <w:rsid w:val="0023634D"/>
    <w:rsid w:val="002364EF"/>
    <w:rsid w:val="00240575"/>
    <w:rsid w:val="002417C7"/>
    <w:rsid w:val="002423F0"/>
    <w:rsid w:val="00246E98"/>
    <w:rsid w:val="00247049"/>
    <w:rsid w:val="002479BA"/>
    <w:rsid w:val="00251D0B"/>
    <w:rsid w:val="00251D16"/>
    <w:rsid w:val="002532C7"/>
    <w:rsid w:val="00253FDB"/>
    <w:rsid w:val="0025441B"/>
    <w:rsid w:val="00261EEC"/>
    <w:rsid w:val="00263964"/>
    <w:rsid w:val="002639DB"/>
    <w:rsid w:val="00267A29"/>
    <w:rsid w:val="00267EE3"/>
    <w:rsid w:val="002706B6"/>
    <w:rsid w:val="00270835"/>
    <w:rsid w:val="00272634"/>
    <w:rsid w:val="0027328E"/>
    <w:rsid w:val="0027668D"/>
    <w:rsid w:val="0027738B"/>
    <w:rsid w:val="00277E9F"/>
    <w:rsid w:val="00280393"/>
    <w:rsid w:val="00281156"/>
    <w:rsid w:val="00281561"/>
    <w:rsid w:val="002822A9"/>
    <w:rsid w:val="0028293F"/>
    <w:rsid w:val="002831D5"/>
    <w:rsid w:val="0028548B"/>
    <w:rsid w:val="002861F4"/>
    <w:rsid w:val="00290FCB"/>
    <w:rsid w:val="0029252C"/>
    <w:rsid w:val="00294D1E"/>
    <w:rsid w:val="00295B02"/>
    <w:rsid w:val="0029677A"/>
    <w:rsid w:val="002A04A8"/>
    <w:rsid w:val="002A159C"/>
    <w:rsid w:val="002A2A7A"/>
    <w:rsid w:val="002A3C5D"/>
    <w:rsid w:val="002A4DDC"/>
    <w:rsid w:val="002A765E"/>
    <w:rsid w:val="002A7B19"/>
    <w:rsid w:val="002B024A"/>
    <w:rsid w:val="002B024E"/>
    <w:rsid w:val="002B0F36"/>
    <w:rsid w:val="002B134E"/>
    <w:rsid w:val="002B4903"/>
    <w:rsid w:val="002B66B7"/>
    <w:rsid w:val="002C09D2"/>
    <w:rsid w:val="002C0E9C"/>
    <w:rsid w:val="002C1530"/>
    <w:rsid w:val="002C48DC"/>
    <w:rsid w:val="002C4DE0"/>
    <w:rsid w:val="002C5B42"/>
    <w:rsid w:val="002D1110"/>
    <w:rsid w:val="002D205A"/>
    <w:rsid w:val="002D35F0"/>
    <w:rsid w:val="002D3A40"/>
    <w:rsid w:val="002D3F97"/>
    <w:rsid w:val="002D454D"/>
    <w:rsid w:val="002D5E97"/>
    <w:rsid w:val="002D6AE7"/>
    <w:rsid w:val="002E07CF"/>
    <w:rsid w:val="002E3493"/>
    <w:rsid w:val="002E7DC2"/>
    <w:rsid w:val="002F012C"/>
    <w:rsid w:val="002F0179"/>
    <w:rsid w:val="002F32CC"/>
    <w:rsid w:val="002F4396"/>
    <w:rsid w:val="002F4CA4"/>
    <w:rsid w:val="00300820"/>
    <w:rsid w:val="00302716"/>
    <w:rsid w:val="00303C49"/>
    <w:rsid w:val="00303FEE"/>
    <w:rsid w:val="0031172B"/>
    <w:rsid w:val="0031235E"/>
    <w:rsid w:val="0031270D"/>
    <w:rsid w:val="0031290E"/>
    <w:rsid w:val="00313361"/>
    <w:rsid w:val="003146DD"/>
    <w:rsid w:val="00315223"/>
    <w:rsid w:val="00315C7C"/>
    <w:rsid w:val="0031695E"/>
    <w:rsid w:val="00317DC1"/>
    <w:rsid w:val="00323DF3"/>
    <w:rsid w:val="0032475B"/>
    <w:rsid w:val="003308E5"/>
    <w:rsid w:val="00333DD3"/>
    <w:rsid w:val="00335DE0"/>
    <w:rsid w:val="00336397"/>
    <w:rsid w:val="0033647C"/>
    <w:rsid w:val="003376A1"/>
    <w:rsid w:val="00341264"/>
    <w:rsid w:val="00341A17"/>
    <w:rsid w:val="003420F2"/>
    <w:rsid w:val="00343B16"/>
    <w:rsid w:val="00346134"/>
    <w:rsid w:val="003469A5"/>
    <w:rsid w:val="0035109A"/>
    <w:rsid w:val="00351524"/>
    <w:rsid w:val="00352759"/>
    <w:rsid w:val="00352A80"/>
    <w:rsid w:val="003542D2"/>
    <w:rsid w:val="00354EAA"/>
    <w:rsid w:val="00355E32"/>
    <w:rsid w:val="00355F02"/>
    <w:rsid w:val="003560A7"/>
    <w:rsid w:val="003568C0"/>
    <w:rsid w:val="00361130"/>
    <w:rsid w:val="00363F3B"/>
    <w:rsid w:val="0036520B"/>
    <w:rsid w:val="00366DA6"/>
    <w:rsid w:val="00367102"/>
    <w:rsid w:val="003676D2"/>
    <w:rsid w:val="00367B63"/>
    <w:rsid w:val="00373E09"/>
    <w:rsid w:val="00374F90"/>
    <w:rsid w:val="003762AA"/>
    <w:rsid w:val="00380B93"/>
    <w:rsid w:val="00382AFC"/>
    <w:rsid w:val="003869A8"/>
    <w:rsid w:val="00386CE3"/>
    <w:rsid w:val="003903E7"/>
    <w:rsid w:val="00391C0B"/>
    <w:rsid w:val="00392488"/>
    <w:rsid w:val="0039320A"/>
    <w:rsid w:val="003932CC"/>
    <w:rsid w:val="00393594"/>
    <w:rsid w:val="00395023"/>
    <w:rsid w:val="00396E64"/>
    <w:rsid w:val="003A1E82"/>
    <w:rsid w:val="003A2259"/>
    <w:rsid w:val="003A239C"/>
    <w:rsid w:val="003A345E"/>
    <w:rsid w:val="003A364A"/>
    <w:rsid w:val="003A6B2B"/>
    <w:rsid w:val="003B226D"/>
    <w:rsid w:val="003B3B74"/>
    <w:rsid w:val="003B5535"/>
    <w:rsid w:val="003B5DFE"/>
    <w:rsid w:val="003B62A0"/>
    <w:rsid w:val="003B6B34"/>
    <w:rsid w:val="003B75E9"/>
    <w:rsid w:val="003C01B2"/>
    <w:rsid w:val="003C0748"/>
    <w:rsid w:val="003C25EB"/>
    <w:rsid w:val="003C3599"/>
    <w:rsid w:val="003C4DF2"/>
    <w:rsid w:val="003C4F42"/>
    <w:rsid w:val="003C53D4"/>
    <w:rsid w:val="003C6AC3"/>
    <w:rsid w:val="003D393C"/>
    <w:rsid w:val="003D41EC"/>
    <w:rsid w:val="003D50F3"/>
    <w:rsid w:val="003E0928"/>
    <w:rsid w:val="003E60A2"/>
    <w:rsid w:val="003E7B99"/>
    <w:rsid w:val="003F09FE"/>
    <w:rsid w:val="003F2365"/>
    <w:rsid w:val="003F5BF0"/>
    <w:rsid w:val="003F5C5B"/>
    <w:rsid w:val="003F67D7"/>
    <w:rsid w:val="0040068E"/>
    <w:rsid w:val="00401991"/>
    <w:rsid w:val="004020F7"/>
    <w:rsid w:val="00402CD6"/>
    <w:rsid w:val="004039A2"/>
    <w:rsid w:val="00404330"/>
    <w:rsid w:val="0040551C"/>
    <w:rsid w:val="0040589C"/>
    <w:rsid w:val="00405DA9"/>
    <w:rsid w:val="00407AA7"/>
    <w:rsid w:val="004106B3"/>
    <w:rsid w:val="00410720"/>
    <w:rsid w:val="00410784"/>
    <w:rsid w:val="0041140E"/>
    <w:rsid w:val="00411E64"/>
    <w:rsid w:val="00411EE8"/>
    <w:rsid w:val="00413858"/>
    <w:rsid w:val="004146B7"/>
    <w:rsid w:val="00415F23"/>
    <w:rsid w:val="004161F8"/>
    <w:rsid w:val="004164BC"/>
    <w:rsid w:val="0041713D"/>
    <w:rsid w:val="004205C5"/>
    <w:rsid w:val="00420803"/>
    <w:rsid w:val="0042161E"/>
    <w:rsid w:val="00421897"/>
    <w:rsid w:val="00421F82"/>
    <w:rsid w:val="00422116"/>
    <w:rsid w:val="00422214"/>
    <w:rsid w:val="0042328A"/>
    <w:rsid w:val="004247DA"/>
    <w:rsid w:val="0042634C"/>
    <w:rsid w:val="00432E06"/>
    <w:rsid w:val="004332FD"/>
    <w:rsid w:val="004349D2"/>
    <w:rsid w:val="004377AF"/>
    <w:rsid w:val="00437AF0"/>
    <w:rsid w:val="004408AD"/>
    <w:rsid w:val="00441E1E"/>
    <w:rsid w:val="00442161"/>
    <w:rsid w:val="00442363"/>
    <w:rsid w:val="00446149"/>
    <w:rsid w:val="00446942"/>
    <w:rsid w:val="004541CB"/>
    <w:rsid w:val="00454FF1"/>
    <w:rsid w:val="00455639"/>
    <w:rsid w:val="00455D6E"/>
    <w:rsid w:val="0045628C"/>
    <w:rsid w:val="004617BE"/>
    <w:rsid w:val="004617D2"/>
    <w:rsid w:val="00461B34"/>
    <w:rsid w:val="004630C6"/>
    <w:rsid w:val="0046360C"/>
    <w:rsid w:val="00464779"/>
    <w:rsid w:val="00467CE1"/>
    <w:rsid w:val="00467E47"/>
    <w:rsid w:val="00470FA6"/>
    <w:rsid w:val="00474D13"/>
    <w:rsid w:val="004755E9"/>
    <w:rsid w:val="004759CC"/>
    <w:rsid w:val="00475B71"/>
    <w:rsid w:val="00476EFF"/>
    <w:rsid w:val="00476F7B"/>
    <w:rsid w:val="00477A79"/>
    <w:rsid w:val="004820FC"/>
    <w:rsid w:val="00482CD5"/>
    <w:rsid w:val="004839E2"/>
    <w:rsid w:val="004846FC"/>
    <w:rsid w:val="0048537D"/>
    <w:rsid w:val="004862A2"/>
    <w:rsid w:val="00490831"/>
    <w:rsid w:val="00493EEE"/>
    <w:rsid w:val="004954AC"/>
    <w:rsid w:val="004A087A"/>
    <w:rsid w:val="004A23F7"/>
    <w:rsid w:val="004A331A"/>
    <w:rsid w:val="004A7A69"/>
    <w:rsid w:val="004B031D"/>
    <w:rsid w:val="004B0548"/>
    <w:rsid w:val="004B05CC"/>
    <w:rsid w:val="004B16F7"/>
    <w:rsid w:val="004B186F"/>
    <w:rsid w:val="004B6701"/>
    <w:rsid w:val="004C0B7D"/>
    <w:rsid w:val="004C1322"/>
    <w:rsid w:val="004C1D08"/>
    <w:rsid w:val="004C5C27"/>
    <w:rsid w:val="004C67D5"/>
    <w:rsid w:val="004C7181"/>
    <w:rsid w:val="004C79BE"/>
    <w:rsid w:val="004D06D8"/>
    <w:rsid w:val="004D118F"/>
    <w:rsid w:val="004D1944"/>
    <w:rsid w:val="004D23C0"/>
    <w:rsid w:val="004D25CB"/>
    <w:rsid w:val="004D37F2"/>
    <w:rsid w:val="004D59F2"/>
    <w:rsid w:val="004D713A"/>
    <w:rsid w:val="004D7500"/>
    <w:rsid w:val="004D7C3D"/>
    <w:rsid w:val="004E03D4"/>
    <w:rsid w:val="004E0E15"/>
    <w:rsid w:val="004E1047"/>
    <w:rsid w:val="004E40E7"/>
    <w:rsid w:val="004E5159"/>
    <w:rsid w:val="004E6BEE"/>
    <w:rsid w:val="004F05EE"/>
    <w:rsid w:val="004F06AB"/>
    <w:rsid w:val="004F5BD2"/>
    <w:rsid w:val="00500058"/>
    <w:rsid w:val="005021FC"/>
    <w:rsid w:val="005037D8"/>
    <w:rsid w:val="0050450D"/>
    <w:rsid w:val="005051DD"/>
    <w:rsid w:val="00505215"/>
    <w:rsid w:val="00506129"/>
    <w:rsid w:val="0050628C"/>
    <w:rsid w:val="005064C5"/>
    <w:rsid w:val="0050767B"/>
    <w:rsid w:val="00513EC0"/>
    <w:rsid w:val="00514F33"/>
    <w:rsid w:val="00515A10"/>
    <w:rsid w:val="00515AFE"/>
    <w:rsid w:val="00516FF8"/>
    <w:rsid w:val="00517387"/>
    <w:rsid w:val="005179AA"/>
    <w:rsid w:val="005210ED"/>
    <w:rsid w:val="005215A6"/>
    <w:rsid w:val="00524A6E"/>
    <w:rsid w:val="00527307"/>
    <w:rsid w:val="00531009"/>
    <w:rsid w:val="005363C0"/>
    <w:rsid w:val="00537425"/>
    <w:rsid w:val="00542013"/>
    <w:rsid w:val="00546A56"/>
    <w:rsid w:val="005502A1"/>
    <w:rsid w:val="00550FC3"/>
    <w:rsid w:val="00551F44"/>
    <w:rsid w:val="0055340D"/>
    <w:rsid w:val="00553995"/>
    <w:rsid w:val="00555322"/>
    <w:rsid w:val="005601A3"/>
    <w:rsid w:val="00561076"/>
    <w:rsid w:val="0056142B"/>
    <w:rsid w:val="005619BB"/>
    <w:rsid w:val="00561BEE"/>
    <w:rsid w:val="00562FD1"/>
    <w:rsid w:val="005631FD"/>
    <w:rsid w:val="00565817"/>
    <w:rsid w:val="005703B5"/>
    <w:rsid w:val="005729DC"/>
    <w:rsid w:val="005735C1"/>
    <w:rsid w:val="005749C9"/>
    <w:rsid w:val="00577306"/>
    <w:rsid w:val="00577DA2"/>
    <w:rsid w:val="00577F4E"/>
    <w:rsid w:val="00580689"/>
    <w:rsid w:val="005816A7"/>
    <w:rsid w:val="00581835"/>
    <w:rsid w:val="00584E5D"/>
    <w:rsid w:val="00585105"/>
    <w:rsid w:val="0058654C"/>
    <w:rsid w:val="00587829"/>
    <w:rsid w:val="00587DE6"/>
    <w:rsid w:val="0059121E"/>
    <w:rsid w:val="005916C5"/>
    <w:rsid w:val="0059197B"/>
    <w:rsid w:val="00593D63"/>
    <w:rsid w:val="0059616E"/>
    <w:rsid w:val="005968A0"/>
    <w:rsid w:val="005A01F7"/>
    <w:rsid w:val="005A3296"/>
    <w:rsid w:val="005A3787"/>
    <w:rsid w:val="005A4C49"/>
    <w:rsid w:val="005A740B"/>
    <w:rsid w:val="005A7542"/>
    <w:rsid w:val="005B014E"/>
    <w:rsid w:val="005B1B70"/>
    <w:rsid w:val="005B2925"/>
    <w:rsid w:val="005B3D6D"/>
    <w:rsid w:val="005B43E2"/>
    <w:rsid w:val="005B4CAE"/>
    <w:rsid w:val="005B62A6"/>
    <w:rsid w:val="005B699B"/>
    <w:rsid w:val="005B7006"/>
    <w:rsid w:val="005B757A"/>
    <w:rsid w:val="005B795B"/>
    <w:rsid w:val="005C255A"/>
    <w:rsid w:val="005C26AD"/>
    <w:rsid w:val="005C2C88"/>
    <w:rsid w:val="005C40D0"/>
    <w:rsid w:val="005C50E9"/>
    <w:rsid w:val="005C611A"/>
    <w:rsid w:val="005D180D"/>
    <w:rsid w:val="005D3347"/>
    <w:rsid w:val="005D491B"/>
    <w:rsid w:val="005D5AA2"/>
    <w:rsid w:val="005D5FB1"/>
    <w:rsid w:val="005D79F8"/>
    <w:rsid w:val="005E23D7"/>
    <w:rsid w:val="005E3772"/>
    <w:rsid w:val="005E3B48"/>
    <w:rsid w:val="005E57E7"/>
    <w:rsid w:val="005E5EAF"/>
    <w:rsid w:val="005F1D76"/>
    <w:rsid w:val="005F219B"/>
    <w:rsid w:val="005F34F4"/>
    <w:rsid w:val="005F6430"/>
    <w:rsid w:val="005F64FC"/>
    <w:rsid w:val="00600497"/>
    <w:rsid w:val="00602FAB"/>
    <w:rsid w:val="006036E6"/>
    <w:rsid w:val="00604E70"/>
    <w:rsid w:val="00604EE2"/>
    <w:rsid w:val="00605C81"/>
    <w:rsid w:val="0060670C"/>
    <w:rsid w:val="006107F7"/>
    <w:rsid w:val="0061168F"/>
    <w:rsid w:val="0061244E"/>
    <w:rsid w:val="006169A8"/>
    <w:rsid w:val="0062336E"/>
    <w:rsid w:val="00624461"/>
    <w:rsid w:val="00624746"/>
    <w:rsid w:val="006278A9"/>
    <w:rsid w:val="00630840"/>
    <w:rsid w:val="0063114F"/>
    <w:rsid w:val="00631694"/>
    <w:rsid w:val="0063196D"/>
    <w:rsid w:val="006324DA"/>
    <w:rsid w:val="00634F06"/>
    <w:rsid w:val="00635105"/>
    <w:rsid w:val="006353B4"/>
    <w:rsid w:val="00636DCF"/>
    <w:rsid w:val="006375E8"/>
    <w:rsid w:val="006427B6"/>
    <w:rsid w:val="00643650"/>
    <w:rsid w:val="00643754"/>
    <w:rsid w:val="00644B20"/>
    <w:rsid w:val="00646692"/>
    <w:rsid w:val="00646975"/>
    <w:rsid w:val="00647E14"/>
    <w:rsid w:val="00647F27"/>
    <w:rsid w:val="006502DF"/>
    <w:rsid w:val="006534D8"/>
    <w:rsid w:val="00655EE5"/>
    <w:rsid w:val="006569ED"/>
    <w:rsid w:val="00656A53"/>
    <w:rsid w:val="00656B2B"/>
    <w:rsid w:val="0065728F"/>
    <w:rsid w:val="00657E48"/>
    <w:rsid w:val="00662C50"/>
    <w:rsid w:val="00663227"/>
    <w:rsid w:val="00664DE6"/>
    <w:rsid w:val="00664EF5"/>
    <w:rsid w:val="00665B7F"/>
    <w:rsid w:val="00670809"/>
    <w:rsid w:val="0067165F"/>
    <w:rsid w:val="00673461"/>
    <w:rsid w:val="00673AA4"/>
    <w:rsid w:val="0067444F"/>
    <w:rsid w:val="00676885"/>
    <w:rsid w:val="006772B8"/>
    <w:rsid w:val="00677BCA"/>
    <w:rsid w:val="00681AFE"/>
    <w:rsid w:val="006822ED"/>
    <w:rsid w:val="00682BB0"/>
    <w:rsid w:val="00684E8F"/>
    <w:rsid w:val="00684F7B"/>
    <w:rsid w:val="00685D99"/>
    <w:rsid w:val="00687658"/>
    <w:rsid w:val="00691F9A"/>
    <w:rsid w:val="00692CCB"/>
    <w:rsid w:val="00695584"/>
    <w:rsid w:val="006958C4"/>
    <w:rsid w:val="00696C9E"/>
    <w:rsid w:val="006A0553"/>
    <w:rsid w:val="006A1F8F"/>
    <w:rsid w:val="006A37BB"/>
    <w:rsid w:val="006A3A52"/>
    <w:rsid w:val="006A7C84"/>
    <w:rsid w:val="006B1451"/>
    <w:rsid w:val="006B388A"/>
    <w:rsid w:val="006B6127"/>
    <w:rsid w:val="006B66C1"/>
    <w:rsid w:val="006B6727"/>
    <w:rsid w:val="006C0797"/>
    <w:rsid w:val="006C257D"/>
    <w:rsid w:val="006C3752"/>
    <w:rsid w:val="006C6A03"/>
    <w:rsid w:val="006C76E6"/>
    <w:rsid w:val="006D001A"/>
    <w:rsid w:val="006D1F26"/>
    <w:rsid w:val="006D3078"/>
    <w:rsid w:val="006D3983"/>
    <w:rsid w:val="006D3F28"/>
    <w:rsid w:val="006E0784"/>
    <w:rsid w:val="006E129D"/>
    <w:rsid w:val="006E159F"/>
    <w:rsid w:val="006E1B07"/>
    <w:rsid w:val="006E3049"/>
    <w:rsid w:val="006E3EB3"/>
    <w:rsid w:val="006E44D4"/>
    <w:rsid w:val="006F0B24"/>
    <w:rsid w:val="006F3499"/>
    <w:rsid w:val="006F3A95"/>
    <w:rsid w:val="006F3E48"/>
    <w:rsid w:val="006F6729"/>
    <w:rsid w:val="006F7B04"/>
    <w:rsid w:val="00700136"/>
    <w:rsid w:val="00701372"/>
    <w:rsid w:val="007033B1"/>
    <w:rsid w:val="00705757"/>
    <w:rsid w:val="007063FE"/>
    <w:rsid w:val="007102EC"/>
    <w:rsid w:val="00712478"/>
    <w:rsid w:val="00712A74"/>
    <w:rsid w:val="00720A2E"/>
    <w:rsid w:val="00722F76"/>
    <w:rsid w:val="00725017"/>
    <w:rsid w:val="00733982"/>
    <w:rsid w:val="00735524"/>
    <w:rsid w:val="00737132"/>
    <w:rsid w:val="007420C1"/>
    <w:rsid w:val="00744612"/>
    <w:rsid w:val="00750940"/>
    <w:rsid w:val="0075213E"/>
    <w:rsid w:val="0075252A"/>
    <w:rsid w:val="0075382E"/>
    <w:rsid w:val="0075514A"/>
    <w:rsid w:val="00755E90"/>
    <w:rsid w:val="00757333"/>
    <w:rsid w:val="00760EF6"/>
    <w:rsid w:val="00761767"/>
    <w:rsid w:val="00763D60"/>
    <w:rsid w:val="00764DDD"/>
    <w:rsid w:val="00765F08"/>
    <w:rsid w:val="0077121D"/>
    <w:rsid w:val="00771877"/>
    <w:rsid w:val="00771E64"/>
    <w:rsid w:val="00774F5C"/>
    <w:rsid w:val="007762EC"/>
    <w:rsid w:val="00776D6E"/>
    <w:rsid w:val="00777613"/>
    <w:rsid w:val="00780D04"/>
    <w:rsid w:val="007815D9"/>
    <w:rsid w:val="00783C63"/>
    <w:rsid w:val="00785252"/>
    <w:rsid w:val="00792D7B"/>
    <w:rsid w:val="00793519"/>
    <w:rsid w:val="00795C4F"/>
    <w:rsid w:val="007A1DB6"/>
    <w:rsid w:val="007A3AA7"/>
    <w:rsid w:val="007A5FC2"/>
    <w:rsid w:val="007A666D"/>
    <w:rsid w:val="007A6BDF"/>
    <w:rsid w:val="007A7076"/>
    <w:rsid w:val="007B28E9"/>
    <w:rsid w:val="007B36D8"/>
    <w:rsid w:val="007B5441"/>
    <w:rsid w:val="007C0C35"/>
    <w:rsid w:val="007C158C"/>
    <w:rsid w:val="007C2246"/>
    <w:rsid w:val="007C4860"/>
    <w:rsid w:val="007C4EBE"/>
    <w:rsid w:val="007C681A"/>
    <w:rsid w:val="007D0829"/>
    <w:rsid w:val="007D55CC"/>
    <w:rsid w:val="007D5DA6"/>
    <w:rsid w:val="007D5DD9"/>
    <w:rsid w:val="007D63A3"/>
    <w:rsid w:val="007E16F3"/>
    <w:rsid w:val="007E1A4C"/>
    <w:rsid w:val="007E3DB3"/>
    <w:rsid w:val="007E4F07"/>
    <w:rsid w:val="007E53BA"/>
    <w:rsid w:val="007E5A93"/>
    <w:rsid w:val="007E5EDE"/>
    <w:rsid w:val="007F3067"/>
    <w:rsid w:val="007F3360"/>
    <w:rsid w:val="007F37F3"/>
    <w:rsid w:val="007F59BE"/>
    <w:rsid w:val="007F63AA"/>
    <w:rsid w:val="007F646C"/>
    <w:rsid w:val="007F68B3"/>
    <w:rsid w:val="007F777C"/>
    <w:rsid w:val="00802CF4"/>
    <w:rsid w:val="00805FEB"/>
    <w:rsid w:val="00812B39"/>
    <w:rsid w:val="008133C1"/>
    <w:rsid w:val="00820FC6"/>
    <w:rsid w:val="00821405"/>
    <w:rsid w:val="00821D03"/>
    <w:rsid w:val="00821E00"/>
    <w:rsid w:val="008260F3"/>
    <w:rsid w:val="00827B78"/>
    <w:rsid w:val="008318EC"/>
    <w:rsid w:val="0083199E"/>
    <w:rsid w:val="008333BE"/>
    <w:rsid w:val="008337D1"/>
    <w:rsid w:val="00834B2C"/>
    <w:rsid w:val="00837981"/>
    <w:rsid w:val="00842D14"/>
    <w:rsid w:val="008435B4"/>
    <w:rsid w:val="00843D59"/>
    <w:rsid w:val="00844497"/>
    <w:rsid w:val="008471E7"/>
    <w:rsid w:val="00851DB3"/>
    <w:rsid w:val="00851F1A"/>
    <w:rsid w:val="008522D0"/>
    <w:rsid w:val="00855938"/>
    <w:rsid w:val="0086201A"/>
    <w:rsid w:val="00863659"/>
    <w:rsid w:val="0086603C"/>
    <w:rsid w:val="0087103C"/>
    <w:rsid w:val="008713C7"/>
    <w:rsid w:val="008723E3"/>
    <w:rsid w:val="00873DFE"/>
    <w:rsid w:val="00874FE1"/>
    <w:rsid w:val="0087538B"/>
    <w:rsid w:val="0087547D"/>
    <w:rsid w:val="008763ED"/>
    <w:rsid w:val="008764FF"/>
    <w:rsid w:val="00876809"/>
    <w:rsid w:val="00877337"/>
    <w:rsid w:val="00880AD2"/>
    <w:rsid w:val="0088193A"/>
    <w:rsid w:val="00881D9E"/>
    <w:rsid w:val="00882E0E"/>
    <w:rsid w:val="00883509"/>
    <w:rsid w:val="00884979"/>
    <w:rsid w:val="008862A7"/>
    <w:rsid w:val="00887723"/>
    <w:rsid w:val="008930C2"/>
    <w:rsid w:val="0089396A"/>
    <w:rsid w:val="00893B67"/>
    <w:rsid w:val="00894842"/>
    <w:rsid w:val="008A117C"/>
    <w:rsid w:val="008A23DC"/>
    <w:rsid w:val="008A2662"/>
    <w:rsid w:val="008A306F"/>
    <w:rsid w:val="008A3747"/>
    <w:rsid w:val="008A39C4"/>
    <w:rsid w:val="008A4308"/>
    <w:rsid w:val="008A488C"/>
    <w:rsid w:val="008A4A14"/>
    <w:rsid w:val="008A4AAC"/>
    <w:rsid w:val="008A7EE8"/>
    <w:rsid w:val="008B01DC"/>
    <w:rsid w:val="008B0570"/>
    <w:rsid w:val="008B166D"/>
    <w:rsid w:val="008B3B29"/>
    <w:rsid w:val="008B6459"/>
    <w:rsid w:val="008B710C"/>
    <w:rsid w:val="008C0ECF"/>
    <w:rsid w:val="008C155E"/>
    <w:rsid w:val="008C19C8"/>
    <w:rsid w:val="008C25B2"/>
    <w:rsid w:val="008C2EF9"/>
    <w:rsid w:val="008C3888"/>
    <w:rsid w:val="008C3D0E"/>
    <w:rsid w:val="008D01F0"/>
    <w:rsid w:val="008D065C"/>
    <w:rsid w:val="008D18AE"/>
    <w:rsid w:val="008D4C40"/>
    <w:rsid w:val="008D5771"/>
    <w:rsid w:val="008D7171"/>
    <w:rsid w:val="008D7320"/>
    <w:rsid w:val="008E2717"/>
    <w:rsid w:val="008E4E5E"/>
    <w:rsid w:val="008E70FD"/>
    <w:rsid w:val="008F05F1"/>
    <w:rsid w:val="008F0912"/>
    <w:rsid w:val="008F0B78"/>
    <w:rsid w:val="008F1D6B"/>
    <w:rsid w:val="008F3FCA"/>
    <w:rsid w:val="009005E1"/>
    <w:rsid w:val="00902154"/>
    <w:rsid w:val="00902248"/>
    <w:rsid w:val="00902522"/>
    <w:rsid w:val="009040F0"/>
    <w:rsid w:val="0090547C"/>
    <w:rsid w:val="00910D0A"/>
    <w:rsid w:val="009111E1"/>
    <w:rsid w:val="00913333"/>
    <w:rsid w:val="00914230"/>
    <w:rsid w:val="0091599D"/>
    <w:rsid w:val="009174C7"/>
    <w:rsid w:val="00917B69"/>
    <w:rsid w:val="00920CED"/>
    <w:rsid w:val="00926524"/>
    <w:rsid w:val="00930C16"/>
    <w:rsid w:val="00932210"/>
    <w:rsid w:val="00932D1A"/>
    <w:rsid w:val="00933489"/>
    <w:rsid w:val="00933ABF"/>
    <w:rsid w:val="0093570F"/>
    <w:rsid w:val="009367A6"/>
    <w:rsid w:val="00936AAB"/>
    <w:rsid w:val="00936B99"/>
    <w:rsid w:val="0094055C"/>
    <w:rsid w:val="0094060E"/>
    <w:rsid w:val="009432F8"/>
    <w:rsid w:val="009443C5"/>
    <w:rsid w:val="00944E58"/>
    <w:rsid w:val="00945D30"/>
    <w:rsid w:val="009469F2"/>
    <w:rsid w:val="009473F9"/>
    <w:rsid w:val="009478CF"/>
    <w:rsid w:val="00951934"/>
    <w:rsid w:val="00952E3E"/>
    <w:rsid w:val="00956713"/>
    <w:rsid w:val="0095767F"/>
    <w:rsid w:val="00962EF9"/>
    <w:rsid w:val="009651BB"/>
    <w:rsid w:val="009656CB"/>
    <w:rsid w:val="00966F33"/>
    <w:rsid w:val="009674C7"/>
    <w:rsid w:val="0097319C"/>
    <w:rsid w:val="00973775"/>
    <w:rsid w:val="00977B78"/>
    <w:rsid w:val="00980516"/>
    <w:rsid w:val="00981828"/>
    <w:rsid w:val="00982043"/>
    <w:rsid w:val="00984B93"/>
    <w:rsid w:val="00987D72"/>
    <w:rsid w:val="00992246"/>
    <w:rsid w:val="0099315E"/>
    <w:rsid w:val="00997557"/>
    <w:rsid w:val="009A05E0"/>
    <w:rsid w:val="009A107F"/>
    <w:rsid w:val="009A26DC"/>
    <w:rsid w:val="009A30AA"/>
    <w:rsid w:val="009A3238"/>
    <w:rsid w:val="009A37C4"/>
    <w:rsid w:val="009A3B70"/>
    <w:rsid w:val="009A3EB4"/>
    <w:rsid w:val="009A7A96"/>
    <w:rsid w:val="009B12A6"/>
    <w:rsid w:val="009B1E66"/>
    <w:rsid w:val="009B3FEC"/>
    <w:rsid w:val="009B4D58"/>
    <w:rsid w:val="009B6485"/>
    <w:rsid w:val="009B66BF"/>
    <w:rsid w:val="009B6E22"/>
    <w:rsid w:val="009C03F1"/>
    <w:rsid w:val="009C1BE5"/>
    <w:rsid w:val="009C2B35"/>
    <w:rsid w:val="009C30F1"/>
    <w:rsid w:val="009C321B"/>
    <w:rsid w:val="009C4EEC"/>
    <w:rsid w:val="009C7902"/>
    <w:rsid w:val="009C7B49"/>
    <w:rsid w:val="009D1A7E"/>
    <w:rsid w:val="009D4364"/>
    <w:rsid w:val="009E5E02"/>
    <w:rsid w:val="009E6BC2"/>
    <w:rsid w:val="009E7413"/>
    <w:rsid w:val="009F1934"/>
    <w:rsid w:val="009F4554"/>
    <w:rsid w:val="009F4E2E"/>
    <w:rsid w:val="009F543E"/>
    <w:rsid w:val="009F6F2C"/>
    <w:rsid w:val="00A053C5"/>
    <w:rsid w:val="00A063E6"/>
    <w:rsid w:val="00A06C57"/>
    <w:rsid w:val="00A10B7C"/>
    <w:rsid w:val="00A1556A"/>
    <w:rsid w:val="00A1681C"/>
    <w:rsid w:val="00A20E46"/>
    <w:rsid w:val="00A22809"/>
    <w:rsid w:val="00A22E39"/>
    <w:rsid w:val="00A2559B"/>
    <w:rsid w:val="00A31333"/>
    <w:rsid w:val="00A354B0"/>
    <w:rsid w:val="00A43B66"/>
    <w:rsid w:val="00A4483B"/>
    <w:rsid w:val="00A44B2E"/>
    <w:rsid w:val="00A46513"/>
    <w:rsid w:val="00A47985"/>
    <w:rsid w:val="00A50F83"/>
    <w:rsid w:val="00A52504"/>
    <w:rsid w:val="00A532B5"/>
    <w:rsid w:val="00A53AC2"/>
    <w:rsid w:val="00A56D6C"/>
    <w:rsid w:val="00A61676"/>
    <w:rsid w:val="00A61F3A"/>
    <w:rsid w:val="00A64A4A"/>
    <w:rsid w:val="00A66E86"/>
    <w:rsid w:val="00A675DD"/>
    <w:rsid w:val="00A6798B"/>
    <w:rsid w:val="00A71FF2"/>
    <w:rsid w:val="00A7334D"/>
    <w:rsid w:val="00A740F2"/>
    <w:rsid w:val="00A75246"/>
    <w:rsid w:val="00A76E40"/>
    <w:rsid w:val="00A80143"/>
    <w:rsid w:val="00A813E0"/>
    <w:rsid w:val="00A81BB6"/>
    <w:rsid w:val="00A82292"/>
    <w:rsid w:val="00A822AA"/>
    <w:rsid w:val="00A82646"/>
    <w:rsid w:val="00A83526"/>
    <w:rsid w:val="00A84C79"/>
    <w:rsid w:val="00A85251"/>
    <w:rsid w:val="00A85F8E"/>
    <w:rsid w:val="00A86F58"/>
    <w:rsid w:val="00A8702E"/>
    <w:rsid w:val="00A877F7"/>
    <w:rsid w:val="00A9209C"/>
    <w:rsid w:val="00A92A8A"/>
    <w:rsid w:val="00A945C5"/>
    <w:rsid w:val="00A9461F"/>
    <w:rsid w:val="00A94646"/>
    <w:rsid w:val="00A947DF"/>
    <w:rsid w:val="00AA1099"/>
    <w:rsid w:val="00AA1509"/>
    <w:rsid w:val="00AA26A1"/>
    <w:rsid w:val="00AA273B"/>
    <w:rsid w:val="00AA2847"/>
    <w:rsid w:val="00AA5441"/>
    <w:rsid w:val="00AA5EC5"/>
    <w:rsid w:val="00AB0EB2"/>
    <w:rsid w:val="00AB11A1"/>
    <w:rsid w:val="00AB3307"/>
    <w:rsid w:val="00AB3A73"/>
    <w:rsid w:val="00AB46FB"/>
    <w:rsid w:val="00AB4753"/>
    <w:rsid w:val="00AB73EB"/>
    <w:rsid w:val="00AB75E8"/>
    <w:rsid w:val="00ABE264"/>
    <w:rsid w:val="00AC0F34"/>
    <w:rsid w:val="00AC2D02"/>
    <w:rsid w:val="00AC40DE"/>
    <w:rsid w:val="00AC53F9"/>
    <w:rsid w:val="00AC70ED"/>
    <w:rsid w:val="00AD3460"/>
    <w:rsid w:val="00AD372D"/>
    <w:rsid w:val="00AD66E6"/>
    <w:rsid w:val="00AE0E43"/>
    <w:rsid w:val="00AE3686"/>
    <w:rsid w:val="00AF2D69"/>
    <w:rsid w:val="00AF4E6C"/>
    <w:rsid w:val="00AF53F0"/>
    <w:rsid w:val="00AF5DD1"/>
    <w:rsid w:val="00AF6097"/>
    <w:rsid w:val="00B0182A"/>
    <w:rsid w:val="00B01CE4"/>
    <w:rsid w:val="00B02B11"/>
    <w:rsid w:val="00B02BD2"/>
    <w:rsid w:val="00B0569A"/>
    <w:rsid w:val="00B05734"/>
    <w:rsid w:val="00B06228"/>
    <w:rsid w:val="00B06352"/>
    <w:rsid w:val="00B06EB3"/>
    <w:rsid w:val="00B11AF2"/>
    <w:rsid w:val="00B1229B"/>
    <w:rsid w:val="00B1435C"/>
    <w:rsid w:val="00B15A75"/>
    <w:rsid w:val="00B15EC1"/>
    <w:rsid w:val="00B17413"/>
    <w:rsid w:val="00B203B9"/>
    <w:rsid w:val="00B20411"/>
    <w:rsid w:val="00B2146A"/>
    <w:rsid w:val="00B26002"/>
    <w:rsid w:val="00B26E54"/>
    <w:rsid w:val="00B27817"/>
    <w:rsid w:val="00B31410"/>
    <w:rsid w:val="00B31B0B"/>
    <w:rsid w:val="00B3364F"/>
    <w:rsid w:val="00B35A97"/>
    <w:rsid w:val="00B40375"/>
    <w:rsid w:val="00B4065F"/>
    <w:rsid w:val="00B419C3"/>
    <w:rsid w:val="00B41F56"/>
    <w:rsid w:val="00B426CE"/>
    <w:rsid w:val="00B43365"/>
    <w:rsid w:val="00B442D5"/>
    <w:rsid w:val="00B47A38"/>
    <w:rsid w:val="00B50E34"/>
    <w:rsid w:val="00B50E73"/>
    <w:rsid w:val="00B518E8"/>
    <w:rsid w:val="00B51AFC"/>
    <w:rsid w:val="00B524C1"/>
    <w:rsid w:val="00B5373E"/>
    <w:rsid w:val="00B53C51"/>
    <w:rsid w:val="00B563CC"/>
    <w:rsid w:val="00B56C9A"/>
    <w:rsid w:val="00B57CE5"/>
    <w:rsid w:val="00B57E25"/>
    <w:rsid w:val="00B6078B"/>
    <w:rsid w:val="00B64962"/>
    <w:rsid w:val="00B64E5C"/>
    <w:rsid w:val="00B70FE0"/>
    <w:rsid w:val="00B72FAC"/>
    <w:rsid w:val="00B73CCE"/>
    <w:rsid w:val="00B77032"/>
    <w:rsid w:val="00B805F1"/>
    <w:rsid w:val="00B834C4"/>
    <w:rsid w:val="00B8485E"/>
    <w:rsid w:val="00B85A57"/>
    <w:rsid w:val="00B85D10"/>
    <w:rsid w:val="00B878FB"/>
    <w:rsid w:val="00B90274"/>
    <w:rsid w:val="00B93193"/>
    <w:rsid w:val="00B9375E"/>
    <w:rsid w:val="00B94760"/>
    <w:rsid w:val="00B95C44"/>
    <w:rsid w:val="00B96745"/>
    <w:rsid w:val="00B9710A"/>
    <w:rsid w:val="00BA2735"/>
    <w:rsid w:val="00BA713A"/>
    <w:rsid w:val="00BA7B8D"/>
    <w:rsid w:val="00BB3350"/>
    <w:rsid w:val="00BB3602"/>
    <w:rsid w:val="00BB4125"/>
    <w:rsid w:val="00BB4A73"/>
    <w:rsid w:val="00BB564D"/>
    <w:rsid w:val="00BB5CE1"/>
    <w:rsid w:val="00BB69B7"/>
    <w:rsid w:val="00BB6FB6"/>
    <w:rsid w:val="00BC056B"/>
    <w:rsid w:val="00BC1019"/>
    <w:rsid w:val="00BC51D4"/>
    <w:rsid w:val="00BC7A4D"/>
    <w:rsid w:val="00BD0990"/>
    <w:rsid w:val="00BD1936"/>
    <w:rsid w:val="00BD1B8F"/>
    <w:rsid w:val="00BD4F9D"/>
    <w:rsid w:val="00BD6149"/>
    <w:rsid w:val="00BE199B"/>
    <w:rsid w:val="00BE1C26"/>
    <w:rsid w:val="00BE1CE4"/>
    <w:rsid w:val="00BE47BB"/>
    <w:rsid w:val="00BF0BDB"/>
    <w:rsid w:val="00BF12D1"/>
    <w:rsid w:val="00BF36D1"/>
    <w:rsid w:val="00BF3EB4"/>
    <w:rsid w:val="00BF3FB9"/>
    <w:rsid w:val="00BF4B93"/>
    <w:rsid w:val="00BF6605"/>
    <w:rsid w:val="00BF73EE"/>
    <w:rsid w:val="00BFC0AC"/>
    <w:rsid w:val="00C00727"/>
    <w:rsid w:val="00C11B4D"/>
    <w:rsid w:val="00C127DB"/>
    <w:rsid w:val="00C141DD"/>
    <w:rsid w:val="00C14773"/>
    <w:rsid w:val="00C14C59"/>
    <w:rsid w:val="00C2083D"/>
    <w:rsid w:val="00C209D4"/>
    <w:rsid w:val="00C21CD8"/>
    <w:rsid w:val="00C23F34"/>
    <w:rsid w:val="00C2458E"/>
    <w:rsid w:val="00C248B8"/>
    <w:rsid w:val="00C24A0C"/>
    <w:rsid w:val="00C2727C"/>
    <w:rsid w:val="00C30603"/>
    <w:rsid w:val="00C3065F"/>
    <w:rsid w:val="00C309A1"/>
    <w:rsid w:val="00C32A49"/>
    <w:rsid w:val="00C33720"/>
    <w:rsid w:val="00C343FF"/>
    <w:rsid w:val="00C40DF9"/>
    <w:rsid w:val="00C41279"/>
    <w:rsid w:val="00C41B06"/>
    <w:rsid w:val="00C42B17"/>
    <w:rsid w:val="00C442C9"/>
    <w:rsid w:val="00C44DE6"/>
    <w:rsid w:val="00C45875"/>
    <w:rsid w:val="00C46655"/>
    <w:rsid w:val="00C466F7"/>
    <w:rsid w:val="00C472C7"/>
    <w:rsid w:val="00C4766E"/>
    <w:rsid w:val="00C5377F"/>
    <w:rsid w:val="00C54897"/>
    <w:rsid w:val="00C55ED9"/>
    <w:rsid w:val="00C57D61"/>
    <w:rsid w:val="00C604C9"/>
    <w:rsid w:val="00C6187C"/>
    <w:rsid w:val="00C64CEC"/>
    <w:rsid w:val="00C668B3"/>
    <w:rsid w:val="00C70E41"/>
    <w:rsid w:val="00C755B0"/>
    <w:rsid w:val="00C848CD"/>
    <w:rsid w:val="00C848D5"/>
    <w:rsid w:val="00C91A9B"/>
    <w:rsid w:val="00C91E5E"/>
    <w:rsid w:val="00C920AF"/>
    <w:rsid w:val="00C9302C"/>
    <w:rsid w:val="00C97010"/>
    <w:rsid w:val="00C97DD5"/>
    <w:rsid w:val="00CA132C"/>
    <w:rsid w:val="00CA1591"/>
    <w:rsid w:val="00CA3681"/>
    <w:rsid w:val="00CA395E"/>
    <w:rsid w:val="00CA4A30"/>
    <w:rsid w:val="00CA4E4B"/>
    <w:rsid w:val="00CA5B67"/>
    <w:rsid w:val="00CA7BDC"/>
    <w:rsid w:val="00CB0F3F"/>
    <w:rsid w:val="00CB4375"/>
    <w:rsid w:val="00CB756C"/>
    <w:rsid w:val="00CC31E1"/>
    <w:rsid w:val="00CC36D6"/>
    <w:rsid w:val="00CC3C47"/>
    <w:rsid w:val="00CC3F99"/>
    <w:rsid w:val="00CC4731"/>
    <w:rsid w:val="00CD18B7"/>
    <w:rsid w:val="00CD72D5"/>
    <w:rsid w:val="00CD781F"/>
    <w:rsid w:val="00CE0030"/>
    <w:rsid w:val="00CE11D3"/>
    <w:rsid w:val="00CE1454"/>
    <w:rsid w:val="00CE3C68"/>
    <w:rsid w:val="00CE404F"/>
    <w:rsid w:val="00CE5DC7"/>
    <w:rsid w:val="00CF0B3E"/>
    <w:rsid w:val="00CF16FC"/>
    <w:rsid w:val="00CF1CC2"/>
    <w:rsid w:val="00CF4E31"/>
    <w:rsid w:val="00D00DBC"/>
    <w:rsid w:val="00D02153"/>
    <w:rsid w:val="00D06F80"/>
    <w:rsid w:val="00D07B11"/>
    <w:rsid w:val="00D10573"/>
    <w:rsid w:val="00D10DA5"/>
    <w:rsid w:val="00D11729"/>
    <w:rsid w:val="00D117E1"/>
    <w:rsid w:val="00D13A73"/>
    <w:rsid w:val="00D14862"/>
    <w:rsid w:val="00D148CD"/>
    <w:rsid w:val="00D17B83"/>
    <w:rsid w:val="00D21739"/>
    <w:rsid w:val="00D22402"/>
    <w:rsid w:val="00D23981"/>
    <w:rsid w:val="00D304FB"/>
    <w:rsid w:val="00D32176"/>
    <w:rsid w:val="00D32875"/>
    <w:rsid w:val="00D33A23"/>
    <w:rsid w:val="00D34EF4"/>
    <w:rsid w:val="00D35E65"/>
    <w:rsid w:val="00D36123"/>
    <w:rsid w:val="00D437BB"/>
    <w:rsid w:val="00D4450F"/>
    <w:rsid w:val="00D4613E"/>
    <w:rsid w:val="00D50A49"/>
    <w:rsid w:val="00D5158C"/>
    <w:rsid w:val="00D52C4E"/>
    <w:rsid w:val="00D540AA"/>
    <w:rsid w:val="00D57C5F"/>
    <w:rsid w:val="00D601C7"/>
    <w:rsid w:val="00D638BB"/>
    <w:rsid w:val="00D65F54"/>
    <w:rsid w:val="00D66640"/>
    <w:rsid w:val="00D675A9"/>
    <w:rsid w:val="00D7078E"/>
    <w:rsid w:val="00D70F7E"/>
    <w:rsid w:val="00D713D9"/>
    <w:rsid w:val="00D7278C"/>
    <w:rsid w:val="00D73480"/>
    <w:rsid w:val="00D81F6F"/>
    <w:rsid w:val="00D83676"/>
    <w:rsid w:val="00D83CEA"/>
    <w:rsid w:val="00D841E3"/>
    <w:rsid w:val="00D84C7A"/>
    <w:rsid w:val="00D84E78"/>
    <w:rsid w:val="00D85A4E"/>
    <w:rsid w:val="00D869BE"/>
    <w:rsid w:val="00D86DEE"/>
    <w:rsid w:val="00D913D9"/>
    <w:rsid w:val="00D914EE"/>
    <w:rsid w:val="00D929D4"/>
    <w:rsid w:val="00D93A11"/>
    <w:rsid w:val="00D93F05"/>
    <w:rsid w:val="00D9698C"/>
    <w:rsid w:val="00D96DA2"/>
    <w:rsid w:val="00D97BE8"/>
    <w:rsid w:val="00D97F46"/>
    <w:rsid w:val="00DA58A8"/>
    <w:rsid w:val="00DA5EBD"/>
    <w:rsid w:val="00DA6FD9"/>
    <w:rsid w:val="00DB3D7E"/>
    <w:rsid w:val="00DB55A0"/>
    <w:rsid w:val="00DB587C"/>
    <w:rsid w:val="00DB588D"/>
    <w:rsid w:val="00DC0089"/>
    <w:rsid w:val="00DC1464"/>
    <w:rsid w:val="00DC497A"/>
    <w:rsid w:val="00DC6A93"/>
    <w:rsid w:val="00DD03E7"/>
    <w:rsid w:val="00DD1012"/>
    <w:rsid w:val="00DD1A15"/>
    <w:rsid w:val="00DD3876"/>
    <w:rsid w:val="00DE03A6"/>
    <w:rsid w:val="00DE29DE"/>
    <w:rsid w:val="00DE30D2"/>
    <w:rsid w:val="00DE43E4"/>
    <w:rsid w:val="00DE6B40"/>
    <w:rsid w:val="00DE6DA5"/>
    <w:rsid w:val="00DF0D94"/>
    <w:rsid w:val="00DF0DD7"/>
    <w:rsid w:val="00DF3124"/>
    <w:rsid w:val="00DF355C"/>
    <w:rsid w:val="00DF4BA6"/>
    <w:rsid w:val="00E00AD3"/>
    <w:rsid w:val="00E037C0"/>
    <w:rsid w:val="00E0464D"/>
    <w:rsid w:val="00E04DFF"/>
    <w:rsid w:val="00E05CA2"/>
    <w:rsid w:val="00E05E5F"/>
    <w:rsid w:val="00E07C5B"/>
    <w:rsid w:val="00E10FAD"/>
    <w:rsid w:val="00E12835"/>
    <w:rsid w:val="00E172FB"/>
    <w:rsid w:val="00E262DE"/>
    <w:rsid w:val="00E26BCE"/>
    <w:rsid w:val="00E270E2"/>
    <w:rsid w:val="00E30008"/>
    <w:rsid w:val="00E30C08"/>
    <w:rsid w:val="00E30CC4"/>
    <w:rsid w:val="00E315F7"/>
    <w:rsid w:val="00E31E2A"/>
    <w:rsid w:val="00E33F9A"/>
    <w:rsid w:val="00E35111"/>
    <w:rsid w:val="00E36913"/>
    <w:rsid w:val="00E37C51"/>
    <w:rsid w:val="00E40C74"/>
    <w:rsid w:val="00E41092"/>
    <w:rsid w:val="00E41941"/>
    <w:rsid w:val="00E42428"/>
    <w:rsid w:val="00E4337D"/>
    <w:rsid w:val="00E43413"/>
    <w:rsid w:val="00E442F9"/>
    <w:rsid w:val="00E45439"/>
    <w:rsid w:val="00E472AC"/>
    <w:rsid w:val="00E5173E"/>
    <w:rsid w:val="00E51C05"/>
    <w:rsid w:val="00E51E16"/>
    <w:rsid w:val="00E52012"/>
    <w:rsid w:val="00E545AE"/>
    <w:rsid w:val="00E54802"/>
    <w:rsid w:val="00E5490A"/>
    <w:rsid w:val="00E55187"/>
    <w:rsid w:val="00E556EF"/>
    <w:rsid w:val="00E565A5"/>
    <w:rsid w:val="00E5698E"/>
    <w:rsid w:val="00E6139C"/>
    <w:rsid w:val="00E61A4D"/>
    <w:rsid w:val="00E626A5"/>
    <w:rsid w:val="00E65887"/>
    <w:rsid w:val="00E66535"/>
    <w:rsid w:val="00E671C2"/>
    <w:rsid w:val="00E67730"/>
    <w:rsid w:val="00E70571"/>
    <w:rsid w:val="00E716A9"/>
    <w:rsid w:val="00E730EC"/>
    <w:rsid w:val="00E736D1"/>
    <w:rsid w:val="00E75CCA"/>
    <w:rsid w:val="00E76787"/>
    <w:rsid w:val="00E81D9A"/>
    <w:rsid w:val="00E82004"/>
    <w:rsid w:val="00E828FE"/>
    <w:rsid w:val="00E853A1"/>
    <w:rsid w:val="00E866BA"/>
    <w:rsid w:val="00E90E72"/>
    <w:rsid w:val="00E92850"/>
    <w:rsid w:val="00E93C84"/>
    <w:rsid w:val="00E95FD4"/>
    <w:rsid w:val="00EA0395"/>
    <w:rsid w:val="00EA7F20"/>
    <w:rsid w:val="00EB17F4"/>
    <w:rsid w:val="00EB18CE"/>
    <w:rsid w:val="00EB5CBC"/>
    <w:rsid w:val="00EB765D"/>
    <w:rsid w:val="00EC067C"/>
    <w:rsid w:val="00EC166D"/>
    <w:rsid w:val="00EC442C"/>
    <w:rsid w:val="00EC5DB7"/>
    <w:rsid w:val="00EC723E"/>
    <w:rsid w:val="00EC7A20"/>
    <w:rsid w:val="00EC7F73"/>
    <w:rsid w:val="00ED06FD"/>
    <w:rsid w:val="00ED0B0B"/>
    <w:rsid w:val="00ED2026"/>
    <w:rsid w:val="00ED2673"/>
    <w:rsid w:val="00ED3B34"/>
    <w:rsid w:val="00ED52B4"/>
    <w:rsid w:val="00ED5411"/>
    <w:rsid w:val="00ED55AC"/>
    <w:rsid w:val="00ED6C60"/>
    <w:rsid w:val="00ED7C92"/>
    <w:rsid w:val="00ED7FDF"/>
    <w:rsid w:val="00EE2BF6"/>
    <w:rsid w:val="00EE37BE"/>
    <w:rsid w:val="00EE473D"/>
    <w:rsid w:val="00EE4B09"/>
    <w:rsid w:val="00EE5963"/>
    <w:rsid w:val="00EE6607"/>
    <w:rsid w:val="00EE6C8D"/>
    <w:rsid w:val="00EE7293"/>
    <w:rsid w:val="00EE79BA"/>
    <w:rsid w:val="00EF02B7"/>
    <w:rsid w:val="00EF2D96"/>
    <w:rsid w:val="00EF4DB5"/>
    <w:rsid w:val="00EF4FDA"/>
    <w:rsid w:val="00EF5F43"/>
    <w:rsid w:val="00EF6238"/>
    <w:rsid w:val="00F01B4E"/>
    <w:rsid w:val="00F03598"/>
    <w:rsid w:val="00F04806"/>
    <w:rsid w:val="00F05F54"/>
    <w:rsid w:val="00F123BD"/>
    <w:rsid w:val="00F13AD3"/>
    <w:rsid w:val="00F15526"/>
    <w:rsid w:val="00F162DE"/>
    <w:rsid w:val="00F204FA"/>
    <w:rsid w:val="00F234E2"/>
    <w:rsid w:val="00F248EA"/>
    <w:rsid w:val="00F24A9F"/>
    <w:rsid w:val="00F26C22"/>
    <w:rsid w:val="00F27619"/>
    <w:rsid w:val="00F27FA0"/>
    <w:rsid w:val="00F314ED"/>
    <w:rsid w:val="00F31BCE"/>
    <w:rsid w:val="00F32389"/>
    <w:rsid w:val="00F33983"/>
    <w:rsid w:val="00F3475C"/>
    <w:rsid w:val="00F373E0"/>
    <w:rsid w:val="00F37463"/>
    <w:rsid w:val="00F4161D"/>
    <w:rsid w:val="00F42955"/>
    <w:rsid w:val="00F44202"/>
    <w:rsid w:val="00F4477E"/>
    <w:rsid w:val="00F452BA"/>
    <w:rsid w:val="00F45498"/>
    <w:rsid w:val="00F50DB6"/>
    <w:rsid w:val="00F533BE"/>
    <w:rsid w:val="00F55657"/>
    <w:rsid w:val="00F56324"/>
    <w:rsid w:val="00F61BAE"/>
    <w:rsid w:val="00F61C36"/>
    <w:rsid w:val="00F63299"/>
    <w:rsid w:val="00F64363"/>
    <w:rsid w:val="00F655A1"/>
    <w:rsid w:val="00F677E4"/>
    <w:rsid w:val="00F6796A"/>
    <w:rsid w:val="00F710EA"/>
    <w:rsid w:val="00F74BFF"/>
    <w:rsid w:val="00F75291"/>
    <w:rsid w:val="00F75427"/>
    <w:rsid w:val="00F754AB"/>
    <w:rsid w:val="00F7606A"/>
    <w:rsid w:val="00F76534"/>
    <w:rsid w:val="00F76993"/>
    <w:rsid w:val="00F800C2"/>
    <w:rsid w:val="00F8178D"/>
    <w:rsid w:val="00F82C66"/>
    <w:rsid w:val="00F841FC"/>
    <w:rsid w:val="00F850E5"/>
    <w:rsid w:val="00F92377"/>
    <w:rsid w:val="00F92D7B"/>
    <w:rsid w:val="00F94A2B"/>
    <w:rsid w:val="00FA26A7"/>
    <w:rsid w:val="00FA2CFA"/>
    <w:rsid w:val="00FA492D"/>
    <w:rsid w:val="00FA52C0"/>
    <w:rsid w:val="00FA58BD"/>
    <w:rsid w:val="00FA7E8C"/>
    <w:rsid w:val="00FB0CDC"/>
    <w:rsid w:val="00FB29F3"/>
    <w:rsid w:val="00FB5374"/>
    <w:rsid w:val="00FB640E"/>
    <w:rsid w:val="00FC1465"/>
    <w:rsid w:val="00FC170D"/>
    <w:rsid w:val="00FC2203"/>
    <w:rsid w:val="00FC2C8B"/>
    <w:rsid w:val="00FC3EAC"/>
    <w:rsid w:val="00FC47D7"/>
    <w:rsid w:val="00FC5897"/>
    <w:rsid w:val="00FC5B52"/>
    <w:rsid w:val="00FD0A58"/>
    <w:rsid w:val="00FD1331"/>
    <w:rsid w:val="00FD1769"/>
    <w:rsid w:val="00FD3B75"/>
    <w:rsid w:val="00FD4BC1"/>
    <w:rsid w:val="00FD6085"/>
    <w:rsid w:val="00FD65F9"/>
    <w:rsid w:val="00FD6E42"/>
    <w:rsid w:val="00FD6F15"/>
    <w:rsid w:val="00FD7370"/>
    <w:rsid w:val="00FE1B9E"/>
    <w:rsid w:val="00FF05B5"/>
    <w:rsid w:val="00FF0D16"/>
    <w:rsid w:val="00FF1C8E"/>
    <w:rsid w:val="00FF274C"/>
    <w:rsid w:val="00FF3E17"/>
    <w:rsid w:val="00FF42E2"/>
    <w:rsid w:val="00FF4A53"/>
    <w:rsid w:val="00FF6650"/>
    <w:rsid w:val="00FF683C"/>
    <w:rsid w:val="00FF7781"/>
    <w:rsid w:val="017B21A4"/>
    <w:rsid w:val="0185FDB2"/>
    <w:rsid w:val="01F83C79"/>
    <w:rsid w:val="020E2E2C"/>
    <w:rsid w:val="028F98D4"/>
    <w:rsid w:val="02FAAB87"/>
    <w:rsid w:val="03BE4602"/>
    <w:rsid w:val="040CF2C5"/>
    <w:rsid w:val="0476758E"/>
    <w:rsid w:val="049876D1"/>
    <w:rsid w:val="05B8EE4A"/>
    <w:rsid w:val="0650C61C"/>
    <w:rsid w:val="096ED834"/>
    <w:rsid w:val="0BFC3D5B"/>
    <w:rsid w:val="0C59FD59"/>
    <w:rsid w:val="0D3ABAAA"/>
    <w:rsid w:val="0DB660DD"/>
    <w:rsid w:val="0FA94C37"/>
    <w:rsid w:val="10967E4E"/>
    <w:rsid w:val="1160B5FA"/>
    <w:rsid w:val="12A24653"/>
    <w:rsid w:val="12B79896"/>
    <w:rsid w:val="142510DB"/>
    <w:rsid w:val="16154E58"/>
    <w:rsid w:val="1758DC06"/>
    <w:rsid w:val="18329954"/>
    <w:rsid w:val="1872A9C4"/>
    <w:rsid w:val="18795C5D"/>
    <w:rsid w:val="18C16CC5"/>
    <w:rsid w:val="19DFE3CD"/>
    <w:rsid w:val="1B1C66AA"/>
    <w:rsid w:val="1B51E711"/>
    <w:rsid w:val="1C421A78"/>
    <w:rsid w:val="1C4C164E"/>
    <w:rsid w:val="1CBE3B51"/>
    <w:rsid w:val="1CF33330"/>
    <w:rsid w:val="1CF39BBD"/>
    <w:rsid w:val="1D64E2C9"/>
    <w:rsid w:val="1DA0CAC1"/>
    <w:rsid w:val="1E0A9E82"/>
    <w:rsid w:val="1E1A2F1C"/>
    <w:rsid w:val="1E2603B9"/>
    <w:rsid w:val="2135DF86"/>
    <w:rsid w:val="21999007"/>
    <w:rsid w:val="21A875C6"/>
    <w:rsid w:val="21C51DB2"/>
    <w:rsid w:val="21DB4BFB"/>
    <w:rsid w:val="22567B16"/>
    <w:rsid w:val="225BE6B8"/>
    <w:rsid w:val="22990F53"/>
    <w:rsid w:val="2332AFF1"/>
    <w:rsid w:val="25500C61"/>
    <w:rsid w:val="25C81E30"/>
    <w:rsid w:val="29783AE6"/>
    <w:rsid w:val="2A13D6EC"/>
    <w:rsid w:val="2A66AA42"/>
    <w:rsid w:val="2AC753E1"/>
    <w:rsid w:val="2AFA4880"/>
    <w:rsid w:val="2B1ED0D9"/>
    <w:rsid w:val="2BFA4123"/>
    <w:rsid w:val="2C4B7241"/>
    <w:rsid w:val="2EEB0750"/>
    <w:rsid w:val="2FF6E652"/>
    <w:rsid w:val="30476D2C"/>
    <w:rsid w:val="306EF603"/>
    <w:rsid w:val="30734F8C"/>
    <w:rsid w:val="30F81364"/>
    <w:rsid w:val="314E6D36"/>
    <w:rsid w:val="31B9E5BB"/>
    <w:rsid w:val="31F735DD"/>
    <w:rsid w:val="336A634F"/>
    <w:rsid w:val="34959164"/>
    <w:rsid w:val="351AAB8E"/>
    <w:rsid w:val="357C4732"/>
    <w:rsid w:val="36DD31DE"/>
    <w:rsid w:val="372D5DE6"/>
    <w:rsid w:val="37A676C1"/>
    <w:rsid w:val="38ACD247"/>
    <w:rsid w:val="38BBEB3C"/>
    <w:rsid w:val="3A41035F"/>
    <w:rsid w:val="3A88BA8E"/>
    <w:rsid w:val="3B0D0BA2"/>
    <w:rsid w:val="3D2683A5"/>
    <w:rsid w:val="3E421B4A"/>
    <w:rsid w:val="3EAA883C"/>
    <w:rsid w:val="3ED1A5B7"/>
    <w:rsid w:val="3EEED53F"/>
    <w:rsid w:val="3EEF32B1"/>
    <w:rsid w:val="3F7C01C6"/>
    <w:rsid w:val="411DF20B"/>
    <w:rsid w:val="41914869"/>
    <w:rsid w:val="43768C8C"/>
    <w:rsid w:val="4411BC36"/>
    <w:rsid w:val="445F5AC5"/>
    <w:rsid w:val="46CFC68D"/>
    <w:rsid w:val="47188D86"/>
    <w:rsid w:val="47821D34"/>
    <w:rsid w:val="47F11F15"/>
    <w:rsid w:val="48574F1F"/>
    <w:rsid w:val="48A1A180"/>
    <w:rsid w:val="48A46E43"/>
    <w:rsid w:val="495D0567"/>
    <w:rsid w:val="4A3A22BD"/>
    <w:rsid w:val="4A478201"/>
    <w:rsid w:val="4AD7204C"/>
    <w:rsid w:val="4C08323F"/>
    <w:rsid w:val="4D37F663"/>
    <w:rsid w:val="4E9FFED7"/>
    <w:rsid w:val="4EB04542"/>
    <w:rsid w:val="4F515DCE"/>
    <w:rsid w:val="4F665EB5"/>
    <w:rsid w:val="4F740944"/>
    <w:rsid w:val="50EF9BA5"/>
    <w:rsid w:val="51008074"/>
    <w:rsid w:val="5180FA76"/>
    <w:rsid w:val="51C2E02D"/>
    <w:rsid w:val="53098DC1"/>
    <w:rsid w:val="5350DD78"/>
    <w:rsid w:val="53AC379C"/>
    <w:rsid w:val="542D51EA"/>
    <w:rsid w:val="545A41A1"/>
    <w:rsid w:val="54FA15D1"/>
    <w:rsid w:val="55FBEB8F"/>
    <w:rsid w:val="572FD2E7"/>
    <w:rsid w:val="5774793F"/>
    <w:rsid w:val="57D6BEF7"/>
    <w:rsid w:val="58CE529C"/>
    <w:rsid w:val="594AAF32"/>
    <w:rsid w:val="59D8E3DE"/>
    <w:rsid w:val="5AD96373"/>
    <w:rsid w:val="5B2AAD45"/>
    <w:rsid w:val="5BAE2484"/>
    <w:rsid w:val="5CDE6D3F"/>
    <w:rsid w:val="5E184E27"/>
    <w:rsid w:val="5E30C8BB"/>
    <w:rsid w:val="5FB19AA2"/>
    <w:rsid w:val="60269BEA"/>
    <w:rsid w:val="61AE1A75"/>
    <w:rsid w:val="623AD520"/>
    <w:rsid w:val="62EB3FE7"/>
    <w:rsid w:val="6326D6CC"/>
    <w:rsid w:val="65757837"/>
    <w:rsid w:val="657B662D"/>
    <w:rsid w:val="664953D4"/>
    <w:rsid w:val="676BE964"/>
    <w:rsid w:val="679F7136"/>
    <w:rsid w:val="6941BF61"/>
    <w:rsid w:val="6AB62C48"/>
    <w:rsid w:val="6B10CC3D"/>
    <w:rsid w:val="6B6D20B1"/>
    <w:rsid w:val="6C223933"/>
    <w:rsid w:val="6D52C9AE"/>
    <w:rsid w:val="6DFCA6C6"/>
    <w:rsid w:val="6E452E57"/>
    <w:rsid w:val="6F28C6F7"/>
    <w:rsid w:val="704FB88A"/>
    <w:rsid w:val="706EA57E"/>
    <w:rsid w:val="71AA5BDC"/>
    <w:rsid w:val="71F47588"/>
    <w:rsid w:val="71F949A4"/>
    <w:rsid w:val="72309F32"/>
    <w:rsid w:val="725C5126"/>
    <w:rsid w:val="72C1C02A"/>
    <w:rsid w:val="7375C3BA"/>
    <w:rsid w:val="7395D615"/>
    <w:rsid w:val="746799AC"/>
    <w:rsid w:val="759BDE14"/>
    <w:rsid w:val="75BB4E34"/>
    <w:rsid w:val="76A5DA60"/>
    <w:rsid w:val="7802DBB9"/>
    <w:rsid w:val="7851146E"/>
    <w:rsid w:val="78AF7E70"/>
    <w:rsid w:val="78F56B19"/>
    <w:rsid w:val="79B20D47"/>
    <w:rsid w:val="7B8931DB"/>
    <w:rsid w:val="7CC55481"/>
    <w:rsid w:val="7D6C2CA6"/>
    <w:rsid w:val="7D8DF42C"/>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C3FF9EA7-3349-4D3C-B373-86320829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1AF2"/>
    <w:pPr>
      <w:spacing w:before="160" w:after="0"/>
      <w:outlineLvl w:val="1"/>
    </w:pPr>
    <w:rPr>
      <w:rFonts w:ascii="Century Schoolbook" w:eastAsia="Calibri" w:hAnsi="Century Schoolbook" w:cstheme="majorBidi"/>
      <w:b/>
      <w:bCs/>
      <w:sz w:val="24"/>
      <w:szCs w:val="24"/>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paragraph" w:styleId="Heading4">
    <w:name w:val="heading 4"/>
    <w:basedOn w:val="Normal"/>
    <w:next w:val="Normal"/>
    <w:link w:val="Heading4Char"/>
    <w:uiPriority w:val="9"/>
    <w:semiHidden/>
    <w:unhideWhenUsed/>
    <w:qFormat/>
    <w:rsid w:val="001E4A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qFormat/>
    <w:rsid w:val="00B834C4"/>
    <w:rPr>
      <w:rFonts w:ascii="Grandview" w:hAnsi="Grandview"/>
      <w:strike w:val="0"/>
      <w:dstrike w:val="0"/>
      <w:color w:val="18453B"/>
      <w:sz w:val="20"/>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link w:val="ListParagraphChar"/>
    <w:uiPriority w:val="34"/>
    <w:qFormat/>
    <w:rsid w:val="00E866BA"/>
    <w:pPr>
      <w:numPr>
        <w:numId w:val="14"/>
      </w:numPr>
      <w:spacing w:after="120" w:line="288" w:lineRule="auto"/>
      <w:contextualSpacing/>
    </w:pPr>
    <w:rPr>
      <w:rFonts w:ascii="Century Schoolbook" w:eastAsiaTheme="minorEastAsia" w:hAnsi="Century Schoolbook"/>
      <w:sz w:val="24"/>
      <w:szCs w:val="24"/>
    </w:r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FootnoteText">
    <w:name w:val="footnote text"/>
    <w:basedOn w:val="Normal"/>
    <w:link w:val="FootnoteTextChar"/>
    <w:uiPriority w:val="99"/>
    <w:unhideWhenUsed/>
    <w:rsid w:val="00B834C4"/>
    <w:pPr>
      <w:spacing w:after="0" w:line="240" w:lineRule="auto"/>
      <w:ind w:left="144" w:hanging="144"/>
    </w:pPr>
    <w:rPr>
      <w:rFonts w:ascii="Grandview" w:hAnsi="Grandview"/>
      <w:sz w:val="20"/>
      <w:szCs w:val="20"/>
    </w:rPr>
  </w:style>
  <w:style w:type="character" w:customStyle="1" w:styleId="FootnoteTextChar">
    <w:name w:val="Footnote Text Char"/>
    <w:basedOn w:val="DefaultParagraphFont"/>
    <w:link w:val="FootnoteText"/>
    <w:uiPriority w:val="99"/>
    <w:rsid w:val="00B834C4"/>
    <w:rPr>
      <w:rFonts w:ascii="Grandview" w:hAnsi="Grandview"/>
      <w:sz w:val="20"/>
      <w:szCs w:val="20"/>
    </w:rPr>
  </w:style>
  <w:style w:type="character" w:styleId="FootnoteReference">
    <w:name w:val="footnote reference"/>
    <w:basedOn w:val="DefaultParagraphFont"/>
    <w:uiPriority w:val="99"/>
    <w:semiHidden/>
    <w:unhideWhenUsed/>
    <w:rsid w:val="004D37F2"/>
    <w:rPr>
      <w:vertAlign w:val="superscript"/>
    </w:rPr>
  </w:style>
  <w:style w:type="character" w:customStyle="1" w:styleId="Heading2Char">
    <w:name w:val="Heading 2 Char"/>
    <w:basedOn w:val="DefaultParagraphFont"/>
    <w:link w:val="Heading2"/>
    <w:uiPriority w:val="9"/>
    <w:rsid w:val="00B11AF2"/>
    <w:rPr>
      <w:rFonts w:ascii="Century Schoolbook" w:eastAsia="Calibri" w:hAnsi="Century Schoolbook" w:cstheme="majorBidi"/>
      <w:b/>
      <w:bCs/>
      <w:sz w:val="24"/>
      <w:szCs w:val="24"/>
    </w:rPr>
  </w:style>
  <w:style w:type="paragraph" w:customStyle="1" w:styleId="Minutes">
    <w:name w:val="Minutes"/>
    <w:basedOn w:val="Normal"/>
    <w:link w:val="MinutesChar"/>
    <w:qFormat/>
    <w:rsid w:val="0086201A"/>
    <w:pPr>
      <w:spacing w:after="120"/>
      <w:ind w:firstLine="187"/>
    </w:pPr>
    <w:rPr>
      <w:rFonts w:ascii="Grandview" w:hAnsi="Grandview"/>
      <w:sz w:val="26"/>
      <w:szCs w:val="24"/>
    </w:rPr>
  </w:style>
  <w:style w:type="character" w:styleId="IntenseEmphasis">
    <w:name w:val="Intense Emphasis"/>
    <w:basedOn w:val="DefaultParagraphFont"/>
    <w:uiPriority w:val="21"/>
    <w:qFormat/>
    <w:rsid w:val="003F09FE"/>
    <w:rPr>
      <w:i/>
      <w:iCs/>
      <w:color w:val="4472C4" w:themeColor="accent1"/>
    </w:rPr>
  </w:style>
  <w:style w:type="character" w:customStyle="1" w:styleId="MinutesChar">
    <w:name w:val="Minutes Char"/>
    <w:basedOn w:val="DefaultParagraphFont"/>
    <w:link w:val="Minutes"/>
    <w:rsid w:val="0086201A"/>
    <w:rPr>
      <w:rFonts w:ascii="Grandview" w:hAnsi="Grandview"/>
      <w:sz w:val="26"/>
      <w:szCs w:val="24"/>
    </w:rPr>
  </w:style>
  <w:style w:type="character" w:styleId="BookTitle">
    <w:name w:val="Book Title"/>
    <w:basedOn w:val="DefaultParagraphFont"/>
    <w:uiPriority w:val="33"/>
    <w:qFormat/>
    <w:rsid w:val="003F09FE"/>
    <w:rPr>
      <w:b/>
      <w:bCs/>
      <w:i/>
      <w:iCs/>
      <w:spacing w:val="5"/>
    </w:rPr>
  </w:style>
  <w:style w:type="paragraph" w:styleId="Revision">
    <w:name w:val="Revision"/>
    <w:hidden/>
    <w:uiPriority w:val="99"/>
    <w:semiHidden/>
    <w:rsid w:val="009478CF"/>
    <w:pPr>
      <w:spacing w:after="0" w:line="240" w:lineRule="auto"/>
    </w:pPr>
  </w:style>
  <w:style w:type="character" w:customStyle="1" w:styleId="Heading4Char">
    <w:name w:val="Heading 4 Char"/>
    <w:basedOn w:val="DefaultParagraphFont"/>
    <w:link w:val="Heading4"/>
    <w:uiPriority w:val="9"/>
    <w:semiHidden/>
    <w:rsid w:val="001E4A13"/>
    <w:rPr>
      <w:rFonts w:asciiTheme="majorHAnsi" w:eastAsiaTheme="majorEastAsia" w:hAnsiTheme="majorHAnsi" w:cstheme="majorBidi"/>
      <w:i/>
      <w:iCs/>
      <w:color w:val="2F5496" w:themeColor="accent1" w:themeShade="BF"/>
    </w:rPr>
  </w:style>
  <w:style w:type="paragraph" w:customStyle="1" w:styleId="Sub-Item">
    <w:name w:val="Sub-Item"/>
    <w:basedOn w:val="ListParagraph"/>
    <w:link w:val="Sub-ItemChar"/>
    <w:qFormat/>
    <w:rsid w:val="0031235E"/>
    <w:pPr>
      <w:numPr>
        <w:ilvl w:val="1"/>
        <w:numId w:val="16"/>
      </w:numPr>
      <w:spacing w:after="0" w:line="312" w:lineRule="auto"/>
      <w:ind w:right="-360"/>
      <w:contextualSpacing w:val="0"/>
    </w:pPr>
    <w:rPr>
      <w:sz w:val="26"/>
      <w:szCs w:val="26"/>
    </w:rPr>
  </w:style>
  <w:style w:type="character" w:customStyle="1" w:styleId="Sub-ItemChar">
    <w:name w:val="Sub-Item Char"/>
    <w:basedOn w:val="DefaultParagraphFont"/>
    <w:link w:val="Sub-Item"/>
    <w:rsid w:val="0031235E"/>
    <w:rPr>
      <w:rFonts w:ascii="Century Schoolbook" w:eastAsiaTheme="minorEastAsia" w:hAnsi="Century Schoolbook"/>
      <w:sz w:val="26"/>
      <w:szCs w:val="26"/>
    </w:rPr>
  </w:style>
  <w:style w:type="character" w:customStyle="1" w:styleId="ListParagraphChar">
    <w:name w:val="List Paragraph Char"/>
    <w:basedOn w:val="DefaultParagraphFont"/>
    <w:link w:val="ListParagraph"/>
    <w:uiPriority w:val="34"/>
    <w:rsid w:val="00C6187C"/>
    <w:rPr>
      <w:rFonts w:ascii="Century Schoolbook" w:eastAsiaTheme="minorEastAsia" w:hAnsi="Century Schoolbook"/>
      <w:sz w:val="24"/>
      <w:szCs w:val="24"/>
    </w:rPr>
  </w:style>
  <w:style w:type="paragraph" w:styleId="BodyText">
    <w:name w:val="Body Text"/>
    <w:basedOn w:val="Normal"/>
    <w:link w:val="BodyTextChar"/>
    <w:uiPriority w:val="99"/>
    <w:semiHidden/>
    <w:unhideWhenUsed/>
    <w:rsid w:val="00404330"/>
    <w:pPr>
      <w:spacing w:after="120"/>
    </w:pPr>
  </w:style>
  <w:style w:type="character" w:customStyle="1" w:styleId="BodyTextChar">
    <w:name w:val="Body Text Char"/>
    <w:basedOn w:val="DefaultParagraphFont"/>
    <w:link w:val="BodyText"/>
    <w:uiPriority w:val="99"/>
    <w:semiHidden/>
    <w:rsid w:val="0040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1270">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592591110">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236432333">
      <w:bodyDiv w:val="1"/>
      <w:marLeft w:val="0"/>
      <w:marRight w:val="0"/>
      <w:marTop w:val="0"/>
      <w:marBottom w:val="0"/>
      <w:divBdr>
        <w:top w:val="none" w:sz="0" w:space="0" w:color="auto"/>
        <w:left w:val="none" w:sz="0" w:space="0" w:color="auto"/>
        <w:bottom w:val="none" w:sz="0" w:space="0" w:color="auto"/>
        <w:right w:val="none" w:sz="0" w:space="0" w:color="auto"/>
      </w:divBdr>
    </w:div>
    <w:div w:id="1241410297">
      <w:bodyDiv w:val="1"/>
      <w:marLeft w:val="0"/>
      <w:marRight w:val="0"/>
      <w:marTop w:val="0"/>
      <w:marBottom w:val="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82450831">
      <w:bodyDiv w:val="1"/>
      <w:marLeft w:val="0"/>
      <w:marRight w:val="0"/>
      <w:marTop w:val="0"/>
      <w:marBottom w:val="0"/>
      <w:divBdr>
        <w:top w:val="none" w:sz="0" w:space="0" w:color="auto"/>
        <w:left w:val="none" w:sz="0" w:space="0" w:color="auto"/>
        <w:bottom w:val="none" w:sz="0" w:space="0" w:color="auto"/>
        <w:right w:val="none" w:sz="0" w:space="0" w:color="auto"/>
      </w:divBdr>
    </w:div>
    <w:div w:id="1600065089">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gov.msu.edu/-/media/assets/academicgovernance/docs/the-steering-committee/steering-2023-2024/steering-2023-11-07/f---posthumous-degrees-and-marks-of-achievement---10-10-2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cadgov.msu.edu/-/media/assets/academicgovernance/docs/the-steering-committee/steering-2023-2024/steering-2023-11-07/e---ad-hoc-committee-on-msu-freedom-of-speech.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media/assets/academicgovernance/docs/the-steering-committee/steering-2023-2024/steering-2023-11-07/d---pregnant-and-parenting-accommodation-policy--draft-11123.pdf?rev=cab85adca6bc43a8ad80d422e39102bc&amp;hash=D7854F56FD340FF3ABAF976F793B9EF2" TargetMode="Externa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mediaspace.msu.edu/media/The+Steering+Committee+%7C+November+7%2C+2023/1_vzqhdqv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87C785-1C72-4E2C-9F58-63219F9CF6CD}">
  <we:reference id="wa200005107" version="1.0.0.0" store="en-US" storeType="OMEX"/>
  <we:alternateReferences>
    <we:reference id="WA200005107"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Yang, Rebecca</DisplayName>
        <AccountId>14</AccountId>
        <AccountType/>
      </UserInfo>
    </SharedWithUsers>
  </documentManagement>
</p:properties>
</file>

<file path=customXml/itemProps1.xml><?xml version="1.0" encoding="utf-8"?>
<ds:datastoreItem xmlns:ds="http://schemas.openxmlformats.org/officeDocument/2006/customXml" ds:itemID="{D406B8CF-CD65-4F76-B6CF-04BAC2C8E92F}">
  <ds:schemaRefs>
    <ds:schemaRef ds:uri="http://schemas.openxmlformats.org/officeDocument/2006/bibliography"/>
  </ds:schemaRefs>
</ds:datastoreItem>
</file>

<file path=customXml/itemProps2.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3.xml><?xml version="1.0" encoding="utf-8"?>
<ds:datastoreItem xmlns:ds="http://schemas.openxmlformats.org/officeDocument/2006/customXml" ds:itemID="{709DE554-9375-4A2F-ABF8-B5AC8A25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1859B-2B09-4581-A819-7FF8B3E6F517}">
  <ds:schemaRefs>
    <ds:schemaRef ds:uri="http://purl.org/dc/terms/"/>
    <ds:schemaRef ds:uri="b9af824b-b9ca-44bc-93e9-131eccbb3ac9"/>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Academic Governance</dc:creator>
  <cp:keywords/>
  <dc:description/>
  <cp:lastModifiedBy>Tyler Silvestri</cp:lastModifiedBy>
  <cp:revision>2</cp:revision>
  <cp:lastPrinted>2023-12-05T16:31:00Z</cp:lastPrinted>
  <dcterms:created xsi:type="dcterms:W3CDTF">2023-12-05T16:31:00Z</dcterms:created>
  <dcterms:modified xsi:type="dcterms:W3CDTF">2023-12-05T16:31:00Z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ediaServiceImageTags">
    <vt:lpwstr/>
  </property>
  <property fmtid="{D5CDD505-2E9C-101B-9397-08002B2CF9AE}" pid="4" name="ContentTypeId">
    <vt:lpwstr>0x010100373BE68F7849A845B253768CFB280D40</vt:lpwstr>
  </property>
</Properties>
</file>